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637A2A">
        <w:rPr>
          <w:rFonts w:ascii="Times New Roman" w:hAnsi="Times New Roman" w:cs="Times New Roman"/>
          <w:b/>
          <w:bCs/>
          <w:spacing w:val="-4"/>
          <w:sz w:val="28"/>
          <w:szCs w:val="28"/>
          <w:u w:val="single"/>
          <w:shd w:val="clear" w:color="auto" w:fill="FFFFFF"/>
        </w:rPr>
        <w:t>лип</w:t>
      </w:r>
      <w:r w:rsidR="00BE3A69">
        <w:rPr>
          <w:rFonts w:ascii="Times New Roman" w:hAnsi="Times New Roman" w:cs="Times New Roman"/>
          <w:b/>
          <w:bCs/>
          <w:spacing w:val="-4"/>
          <w:sz w:val="28"/>
          <w:szCs w:val="28"/>
          <w:u w:val="single"/>
          <w:shd w:val="clear" w:color="auto" w:fill="FFFFFF"/>
        </w:rPr>
        <w:t>ень</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 –</w:t>
      </w:r>
      <w:r w:rsidR="00515A21">
        <w:rPr>
          <w:rFonts w:ascii="Times New Roman" w:eastAsia="Times New Roman" w:hAnsi="Times New Roman" w:cs="Times New Roman"/>
          <w:sz w:val="28"/>
          <w:szCs w:val="28"/>
          <w:lang w:eastAsia="ru-RU"/>
        </w:rPr>
        <w:t xml:space="preserve"> </w:t>
      </w:r>
      <w:r w:rsidR="00637A2A">
        <w:rPr>
          <w:rFonts w:ascii="Times New Roman" w:eastAsia="Times New Roman" w:hAnsi="Times New Roman" w:cs="Times New Roman"/>
          <w:sz w:val="28"/>
          <w:szCs w:val="28"/>
          <w:lang w:eastAsia="ru-RU"/>
        </w:rPr>
        <w:t>липень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637A2A">
        <w:rPr>
          <w:rFonts w:ascii="Times New Roman" w:hAnsi="Times New Roman" w:cs="Times New Roman"/>
          <w:b/>
          <w:sz w:val="28"/>
          <w:szCs w:val="28"/>
        </w:rPr>
        <w:t>77,8</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637A2A">
        <w:rPr>
          <w:rFonts w:ascii="Times New Roman" w:hAnsi="Times New Roman" w:cs="Times New Roman"/>
          <w:b/>
          <w:sz w:val="28"/>
          <w:szCs w:val="28"/>
        </w:rPr>
        <w:t>74,5</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 –</w:t>
      </w:r>
      <w:r w:rsidR="00515A21">
        <w:rPr>
          <w:rFonts w:cs="Arial"/>
          <w:sz w:val="28"/>
          <w:szCs w:val="28"/>
          <w:lang w:val="uk-UA"/>
        </w:rPr>
        <w:t xml:space="preserve"> </w:t>
      </w:r>
      <w:r w:rsidR="00637A2A">
        <w:rPr>
          <w:sz w:val="28"/>
          <w:szCs w:val="28"/>
          <w:lang w:val="uk-UA"/>
        </w:rPr>
        <w:t>липня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70219">
        <w:rPr>
          <w:b/>
          <w:sz w:val="28"/>
          <w:szCs w:val="28"/>
          <w:lang w:val="uk-UA"/>
        </w:rPr>
        <w:t>4</w:t>
      </w:r>
      <w:r w:rsidR="00926D40">
        <w:rPr>
          <w:b/>
          <w:sz w:val="28"/>
          <w:szCs w:val="28"/>
          <w:lang w:val="uk-UA"/>
        </w:rPr>
        <w:t>8</w:t>
      </w:r>
      <w:r w:rsidR="00515A21">
        <w:rPr>
          <w:b/>
          <w:sz w:val="28"/>
          <w:szCs w:val="28"/>
          <w:lang w:val="uk-UA"/>
        </w:rPr>
        <w:t>,</w:t>
      </w:r>
      <w:r w:rsidR="00637A2A">
        <w:rPr>
          <w:b/>
          <w:sz w:val="28"/>
          <w:szCs w:val="28"/>
          <w:lang w:val="uk-UA"/>
        </w:rPr>
        <w:t>4</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637A2A">
        <w:rPr>
          <w:b/>
          <w:sz w:val="28"/>
          <w:szCs w:val="28"/>
          <w:lang w:val="uk-UA"/>
        </w:rPr>
        <w:t>25,4</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637A2A">
        <w:rPr>
          <w:rFonts w:ascii="Times New Roman" w:eastAsia="Times New Roman" w:hAnsi="Times New Roman" w:cs="Times New Roman"/>
          <w:sz w:val="28"/>
          <w:szCs w:val="28"/>
          <w:lang w:eastAsia="ru-RU"/>
        </w:rPr>
        <w:t>липня</w:t>
      </w:r>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515A21">
        <w:rPr>
          <w:rFonts w:ascii="Times New Roman" w:eastAsia="Times New Roman" w:hAnsi="Times New Roman" w:cs="Times New Roman"/>
          <w:sz w:val="28"/>
          <w:szCs w:val="28"/>
          <w:lang w:eastAsia="ru-RU"/>
        </w:rPr>
        <w:t>6</w:t>
      </w:r>
      <w:r w:rsidR="00DE60AD" w:rsidRPr="00B8108C">
        <w:rPr>
          <w:rFonts w:ascii="Times New Roman" w:eastAsia="Times New Roman" w:hAnsi="Times New Roman" w:cs="Times New Roman"/>
          <w:sz w:val="28"/>
          <w:szCs w:val="28"/>
          <w:lang w:eastAsia="ru-RU"/>
        </w:rPr>
        <w:t xml:space="preserve"> року становить </w:t>
      </w:r>
      <w:r w:rsidR="00170219">
        <w:rPr>
          <w:rFonts w:ascii="Times New Roman" w:eastAsia="Times New Roman" w:hAnsi="Times New Roman" w:cs="Times New Roman"/>
          <w:b/>
          <w:sz w:val="28"/>
          <w:szCs w:val="28"/>
          <w:lang w:eastAsia="ru-RU"/>
        </w:rPr>
        <w:t>14</w:t>
      </w:r>
      <w:r w:rsidR="00926D40">
        <w:rPr>
          <w:rFonts w:ascii="Times New Roman" w:eastAsia="Times New Roman" w:hAnsi="Times New Roman" w:cs="Times New Roman"/>
          <w:b/>
          <w:sz w:val="28"/>
          <w:szCs w:val="28"/>
          <w:lang w:eastAsia="ru-RU"/>
        </w:rPr>
        <w:t>8,</w:t>
      </w:r>
      <w:r w:rsidR="00637A2A">
        <w:rPr>
          <w:rFonts w:ascii="Times New Roman" w:eastAsia="Times New Roman" w:hAnsi="Times New Roman" w:cs="Times New Roman"/>
          <w:b/>
          <w:sz w:val="28"/>
          <w:szCs w:val="28"/>
          <w:lang w:eastAsia="ru-RU"/>
        </w:rPr>
        <w:t>5</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BE3A69">
        <w:rPr>
          <w:rFonts w:ascii="Times New Roman" w:eastAsia="Times New Roman" w:hAnsi="Times New Roman" w:cs="Times New Roman"/>
          <w:b/>
          <w:sz w:val="28"/>
          <w:szCs w:val="28"/>
          <w:lang w:eastAsia="ru-RU"/>
        </w:rPr>
        <w:t>6</w:t>
      </w:r>
      <w:r w:rsidR="00637A2A">
        <w:rPr>
          <w:rFonts w:ascii="Times New Roman" w:eastAsia="Times New Roman" w:hAnsi="Times New Roman" w:cs="Times New Roman"/>
          <w:b/>
          <w:sz w:val="28"/>
          <w:szCs w:val="28"/>
          <w:lang w:eastAsia="ru-RU"/>
        </w:rPr>
        <w:t>1,4</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BE3A69">
        <w:rPr>
          <w:rFonts w:ascii="Times New Roman" w:eastAsia="Times New Roman" w:hAnsi="Times New Roman" w:cs="Times New Roman"/>
          <w:b/>
          <w:sz w:val="28"/>
          <w:szCs w:val="28"/>
          <w:lang w:eastAsia="ru-RU"/>
        </w:rPr>
        <w:t>3</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637A2A">
        <w:rPr>
          <w:rFonts w:ascii="Times New Roman" w:eastAsia="Times New Roman" w:hAnsi="Times New Roman" w:cs="Times New Roman"/>
          <w:b/>
          <w:sz w:val="28"/>
          <w:szCs w:val="28"/>
          <w:lang w:eastAsia="ru-RU"/>
        </w:rPr>
        <w:t>6</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F04ADA" w:rsidRPr="00C824D7" w:rsidRDefault="00F4163B" w:rsidP="00C824D7">
      <w:pPr>
        <w:spacing w:before="120" w:after="120" w:line="240" w:lineRule="auto"/>
        <w:ind w:firstLine="709"/>
        <w:jc w:val="both"/>
        <w:rPr>
          <w:rFonts w:ascii="Times New Roman" w:eastAsia="Times New Roman" w:hAnsi="Times New Roman" w:cs="Times New Roman"/>
          <w:sz w:val="14"/>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2202A0F4" wp14:editId="59E56384">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5027A59B" wp14:editId="1C08FF4E">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січень-</w:t>
      </w:r>
      <w:r w:rsidR="00637A2A">
        <w:rPr>
          <w:rFonts w:ascii="Times New Roman" w:eastAsia="Times New Roman" w:hAnsi="Times New Roman" w:cs="Times New Roman"/>
          <w:color w:val="000000" w:themeColor="text1"/>
          <w:sz w:val="28"/>
          <w:szCs w:val="28"/>
          <w:lang w:eastAsia="ru-RU"/>
        </w:rPr>
        <w:t>липень</w:t>
      </w:r>
      <w:r w:rsidR="00C254D5" w:rsidRPr="00C42DCD">
        <w:rPr>
          <w:rFonts w:ascii="Times New Roman" w:eastAsia="Times New Roman" w:hAnsi="Times New Roman" w:cs="Times New Roman"/>
          <w:color w:val="000000" w:themeColor="text1"/>
          <w:sz w:val="28"/>
          <w:szCs w:val="28"/>
          <w:lang w:eastAsia="ru-RU"/>
        </w:rPr>
        <w:t xml:space="preserve"> склав </w:t>
      </w:r>
      <w:r w:rsidR="00637A2A">
        <w:rPr>
          <w:rFonts w:ascii="Times New Roman" w:eastAsia="Times New Roman" w:hAnsi="Times New Roman" w:cs="Times New Roman"/>
          <w:b/>
          <w:color w:val="000000" w:themeColor="text1"/>
          <w:sz w:val="28"/>
          <w:szCs w:val="28"/>
          <w:lang w:eastAsia="ru-RU"/>
        </w:rPr>
        <w:t>42,0</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637A2A">
        <w:rPr>
          <w:rFonts w:ascii="Times New Roman" w:eastAsia="Times New Roman" w:hAnsi="Times New Roman" w:cs="Times New Roman"/>
          <w:b/>
          <w:color w:val="000000" w:themeColor="text1"/>
          <w:sz w:val="28"/>
          <w:szCs w:val="28"/>
          <w:lang w:eastAsia="ru-RU"/>
        </w:rPr>
        <w:t>69,1</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637A2A">
        <w:rPr>
          <w:rFonts w:ascii="Times New Roman" w:eastAsia="Times New Roman" w:hAnsi="Times New Roman" w:cs="Times New Roman"/>
          <w:b/>
          <w:color w:val="000000" w:themeColor="text1"/>
          <w:sz w:val="28"/>
          <w:szCs w:val="28"/>
          <w:lang w:eastAsia="ru-RU"/>
        </w:rPr>
        <w:t>12,9</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637A2A">
        <w:rPr>
          <w:rFonts w:ascii="Times New Roman" w:eastAsia="Times New Roman" w:hAnsi="Times New Roman" w:cs="Times New Roman"/>
          <w:b/>
          <w:color w:val="000000" w:themeColor="text1"/>
          <w:sz w:val="28"/>
          <w:szCs w:val="28"/>
          <w:lang w:eastAsia="ru-RU"/>
        </w:rPr>
        <w:t>81,6</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F04ADA" w:rsidRPr="00F04ADA" w:rsidRDefault="009F6EEF" w:rsidP="00BE3A69">
      <w:pPr>
        <w:spacing w:line="240" w:lineRule="auto"/>
        <w:jc w:val="both"/>
        <w:rPr>
          <w:rFonts w:ascii="Times New Roman" w:eastAsia="Times New Roman" w:hAnsi="Times New Roman" w:cs="Times New Roman"/>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27208304" wp14:editId="254F0520">
                <wp:simplePos x="0" y="0"/>
                <wp:positionH relativeFrom="rightMargin">
                  <wp:posOffset>-24765</wp:posOffset>
                </wp:positionH>
                <wp:positionV relativeFrom="paragraph">
                  <wp:posOffset>5415280</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95pt;margin-top:426.4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YgIAAIk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F5RqeUKFZjidpvx8/Hr+2P9ld7f7w7fml/tt/bezL2XjXGpvjkxlxDH1lceuH7Amr/i5LI&#10;Pvh7OPsr9o5w3ByPknE8oYTjUTIdTZOJx4weHhuw7qXQNfGLjAKWL7jKdq+t666ervhcSq9kVfl9&#10;z6tj4lduv94HTfGJ81rnB9TZYKEzaj9tGQhKqlcKnXw2ShLfGSFIJk9jDODyZH1x4rNa83zrMLMn&#10;hBEXSoxzv+RoH7CeuwZX6r6xVqCV81RYWslN6d7LDQGJA+IbgZJcYkO6KigFja3KujbFiQlGgtj1&#10;VqJVJ4Dg20Vya8Y54ZhHb+FjRuNJMkQh3q03zAmQDAcAZ8j5fmLpWuxEdUua88Uyo5PJbNY/ySgD&#10;txRcd6R72BdVqHSYTYEB2XlQxtEBFwdYJ5XrdnE2MX9XsvODwPkSDPV43n0BuyL1AfZ7uN5b6Afq&#10;Mg63Hv5BFr8BAAD//wMAUEsDBBQABgAIAAAAIQDRg3JX4AAAAAkBAAAPAAAAZHJzL2Rvd25yZXYu&#10;eG1sTI/RToNAEEXfTfyHzZj4YtpFLLQgQ2OqJrVvYj9ggSlg2V3Cblv8e6dP+jiZk3vPzdaT7sWZ&#10;RtdZg/A4D0CQqWzdmQZh//U+W4FwXpla9dYQwg85WOe3N5lKa3sxn3QufCM4xLhUIbTeD6mUrmpJ&#10;Kze3Axn+HeyoledzbGQ9qguH616GQRBLrTrDDa0aaNNSdSxOGuFjt9jtN1v5fUy614ftsghkGb8h&#10;3t9NL88gPE3+D4arPqtDzk6lPZnaiR5h9pQwibCKQp7AwCKKQZQISRhFIPNM/l+Q/wIAAP//AwBQ&#10;SwECLQAUAAYACAAAACEAtoM4kv4AAADhAQAAEwAAAAAAAAAAAAAAAAAAAAAAW0NvbnRlbnRfVHlw&#10;ZXNdLnhtbFBLAQItABQABgAIAAAAIQA4/SH/1gAAAJQBAAALAAAAAAAAAAAAAAAAAC8BAABfcmVs&#10;cy8ucmVsc1BLAQItABQABgAIAAAAIQA/Ci+WYgIAAIkEAAAOAAAAAAAAAAAAAAAAAC4CAABkcnMv&#10;ZTJvRG9jLnhtbFBLAQItABQABgAIAAAAIQDRg3JX4AAAAAkBAAAPAAAAAAAAAAAAAAAAALwEAABk&#10;cnMvZG93bnJldi54bWxQSwUGAAAAAAQABADzAAAAyQ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00637A2A"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7DC01BCC" wp14:editId="4DF76668">
                <wp:simplePos x="0" y="0"/>
                <wp:positionH relativeFrom="rightMargin">
                  <wp:posOffset>-3194685</wp:posOffset>
                </wp:positionH>
                <wp:positionV relativeFrom="paragraph">
                  <wp:posOffset>5415280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51.55pt;margin-top:426.4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nuYAIAAIoEAAAOAAAAZHJzL2Uyb0RvYy54bWysVNuO0zAQfUfiHyy/0/SSlhI1XSGqIiQu&#10;K3YRz67jNJYS24zdJPuG2A/gE/gNtAK+If0jxk62W8Eb4iX1+HLmnDMzXV20VUlqAVZqldLJaEyJ&#10;UFxnUu1T+uF6+2RJiXVMZazUSqT0Rlh6sX78aNWYREx1octMAEEQZZPGpLRwziRRZHkhKmZH2giF&#10;h7mGijkMYR9lwBpEr8poOh4vokZDZkBzYS3ubvpDug74eS64e5fnVjhSphS5ufCF8N35b7ResWQP&#10;zBSSDzTYP7ComFSY9AS1YY6RA8i/oCrJQVuduxHXVaTzXHIRNKCayfgPNVcFMyJoQXOsOdlk/x8s&#10;f1tfApEZ1m5OiWIV1qj7dvx8/Nr96H51d8fb45fuZ/e9uyMzb1ZjbIJvrswlDJHFpVfe5lD5X9RE&#10;2mDwzclg0TrCcXM2iWdTzMPxKF5MFvHcY0YPjw1Y91LoivhFSgHrF2xl9Wvr+qv3V3wupbeyLP2+&#10;59Uz8SvX7tog6sR5p7MbFNpgpVNqPx0YCErKVwqtfDaJY98aIYjnT6cYwPnJ7uzEZ7Xm+cFhZk8I&#10;Iy6UmGV+ydE+YAN3Da7QQ2dtQSvX91op94V7L/cEJE6I7wRKMokd6cqgFDT2Kuv7FEcmGAmiHqxE&#10;q+4Bgm9nya2ZZYRjHn2AjymdzuMxCvFuvWFOgGQ4AThEzjcUS3aiFuU1aU4Xi5TO58vl8CSlDNxG&#10;cN2THmBflKHSYTgFBqT2oIyjA24aYJ1Urt/F4cT8fclODwLnczDU43kPBeyLNATY8OH6YKGfqPM4&#10;3Hr4C1n/BgAA//8DAFBLAwQUAAYACAAAACEA7JQlZuQAAAANAQAADwAAAGRycy9kb3ducmV2Lnht&#10;bEyPQU7DMBBF90jcwRokNih1mtahDZlUqIBUuiP0AE48JKGxHcVuG26Pu4LlaJ7+fz/fTLpnZxpd&#10;Zw3CfBYDI1Nb1ZkG4fD5Fq2AOS+Nkr01hPBDDjbF7U0uM2Uv5oPOpW9YCDEukwit90PGuatb0tLN&#10;7EAm/L7sqKUP59hwNcpLCNc9T+I45Vp2JjS0cqBtS/WxPGmE9/1yf9ju+Pdx3b087B7LmFfpK+L9&#10;3fT8BMzT5P9guOoHdSiCU2VPRjnWI0QiXswDi7ASSRgRkGgpFimwCmGdCAG8yPn/FcUvAAAA//8D&#10;AFBLAQItABQABgAIAAAAIQC2gziS/gAAAOEBAAATAAAAAAAAAAAAAAAAAAAAAABbQ29udGVudF9U&#10;eXBlc10ueG1sUEsBAi0AFAAGAAgAAAAhADj9If/WAAAAlAEAAAsAAAAAAAAAAAAAAAAALwEAAF9y&#10;ZWxzLy5yZWxzUEsBAi0AFAAGAAgAAAAhAMAWKe5gAgAAigQAAA4AAAAAAAAAAAAAAAAALgIAAGRy&#10;cy9lMm9Eb2MueG1sUEsBAi0AFAAGAAgAAAAhAOyUJWbkAAAADQEAAA8AAAAAAAAAAAAAAAAAugQA&#10;AGRycy9kb3ducmV2LnhtbFBLBQYAAAAABAAEAPMAAADLBQ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637A2A">
        <w:rPr>
          <w:rFonts w:ascii="Times New Roman" w:eastAsia="Times New Roman" w:hAnsi="Times New Roman" w:cs="Times New Roman"/>
          <w:noProof/>
          <w:color w:val="FF0000"/>
          <w:sz w:val="28"/>
          <w:szCs w:val="28"/>
          <w:lang w:eastAsia="uk-UA"/>
        </w:rPr>
        <w:drawing>
          <wp:inline distT="0" distB="0" distL="0" distR="0" wp14:anchorId="61AF1E77">
            <wp:extent cx="3246120" cy="5737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543" cy="5742143"/>
                    </a:xfrm>
                    <a:prstGeom prst="rect">
                      <a:avLst/>
                    </a:prstGeom>
                    <a:noFill/>
                  </pic:spPr>
                </pic:pic>
              </a:graphicData>
            </a:graphic>
          </wp:inline>
        </w:drawing>
      </w:r>
      <w:r w:rsidR="00F04ADA" w:rsidRPr="00F04ADA">
        <w:rPr>
          <w:rFonts w:ascii="Times New Roman" w:eastAsia="Times New Roman" w:hAnsi="Times New Roman" w:cs="Times New Roman"/>
          <w:noProof/>
          <w:color w:val="FF0000"/>
          <w:sz w:val="28"/>
          <w:szCs w:val="28"/>
          <w:lang w:eastAsia="uk-UA"/>
        </w:rPr>
        <w:t xml:space="preserve"> </w:t>
      </w:r>
      <w:r>
        <w:rPr>
          <w:rFonts w:ascii="Times New Roman" w:eastAsia="Times New Roman" w:hAnsi="Times New Roman" w:cs="Times New Roman"/>
          <w:noProof/>
          <w:color w:val="FF0000"/>
          <w:sz w:val="28"/>
          <w:szCs w:val="28"/>
          <w:lang w:eastAsia="uk-UA"/>
        </w:rPr>
        <w:drawing>
          <wp:inline distT="0" distB="0" distL="0" distR="0" wp14:anchorId="1F99C17C">
            <wp:extent cx="3162300" cy="5737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5737860"/>
                    </a:xfrm>
                    <a:prstGeom prst="rect">
                      <a:avLst/>
                    </a:prstGeom>
                    <a:noFill/>
                  </pic:spPr>
                </pic:pic>
              </a:graphicData>
            </a:graphic>
          </wp:inline>
        </w:drawing>
      </w:r>
    </w:p>
    <w:p w:rsidR="00BE3A69" w:rsidRDefault="00F04ADA" w:rsidP="00D923E7">
      <w:pPr>
        <w:spacing w:before="240" w:line="240" w:lineRule="auto"/>
        <w:jc w:val="both"/>
        <w:rPr>
          <w:rFonts w:ascii="Times New Roman" w:eastAsia="Times New Roman" w:hAnsi="Times New Roman" w:cs="Times New Roman"/>
          <w:color w:val="FF0000"/>
          <w:sz w:val="28"/>
          <w:szCs w:val="28"/>
          <w:lang w:eastAsia="ru-RU"/>
        </w:rPr>
      </w:pPr>
      <w:r w:rsidRPr="00F04ADA">
        <w:rPr>
          <w:rFonts w:ascii="Times New Roman" w:eastAsia="Times New Roman" w:hAnsi="Times New Roman" w:cs="Times New Roman"/>
          <w:color w:val="000000" w:themeColor="text1"/>
          <w:sz w:val="28"/>
          <w:szCs w:val="28"/>
          <w:lang w:eastAsia="ru-RU"/>
        </w:rPr>
        <w:t xml:space="preserve"> </w:t>
      </w:r>
    </w:p>
    <w:p w:rsidR="00BE3A69" w:rsidRDefault="00256F62" w:rsidP="00D923E7">
      <w:pPr>
        <w:spacing w:before="240" w:line="240" w:lineRule="auto"/>
        <w:jc w:val="both"/>
        <w:rPr>
          <w:rFonts w:ascii="Times New Roman" w:eastAsia="Times New Roman" w:hAnsi="Times New Roman" w:cs="Times New Roman"/>
          <w:color w:val="FF0000"/>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72928" behindDoc="0" locked="0" layoutInCell="1" allowOverlap="1" wp14:anchorId="46413A07" wp14:editId="4F5BF1DD">
                <wp:simplePos x="0" y="0"/>
                <wp:positionH relativeFrom="column">
                  <wp:posOffset>6094095</wp:posOffset>
                </wp:positionH>
                <wp:positionV relativeFrom="paragraph">
                  <wp:posOffset>4324985</wp:posOffset>
                </wp:positionV>
                <wp:extent cx="247650" cy="438150"/>
                <wp:effectExtent l="0" t="0" r="0" b="0"/>
                <wp:wrapNone/>
                <wp:docPr id="14" name="Прямокутник 3"/>
                <wp:cNvGraphicFramePr/>
                <a:graphic xmlns:a="http://schemas.openxmlformats.org/drawingml/2006/main">
                  <a:graphicData uri="http://schemas.microsoft.com/office/word/2010/wordprocessingShape">
                    <wps:wsp>
                      <wps:cNvSpPr/>
                      <wps:spPr>
                        <a:xfrm>
                          <a:off x="0" y="0"/>
                          <a:ext cx="247650" cy="438150"/>
                        </a:xfrm>
                        <a:prstGeom prst="rect">
                          <a:avLst/>
                        </a:prstGeom>
                        <a:noFill/>
                      </wps:spPr>
                      <wps:txbx>
                        <w:txbxContent>
                          <w:p w:rsidR="00BE3A69" w:rsidRPr="00764D36" w:rsidRDefault="00BE3A69" w:rsidP="00BE3A69">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79.85pt;margin-top:340.55pt;width:19.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x/YQIAAIoEAAAOAAAAZHJzL2Uyb0RvYy54bWysVNuO0zAQfUfiHyy/0/SS7pao6QpRFSFx&#10;WbGLeHYdp7GU2GbsJtk3BB/AJ/AbaAV8Q/pHjJ20W8Eb4iX1+HLmnDMzXV61VUlqAVZqldLJaEyJ&#10;UFxnUu1S+v5282RBiXVMZazUSqT0Tlh6tXr8aNmYREx1octMAEEQZZPGpLRwziRRZHkhKmZH2giF&#10;h7mGijkMYRdlwBpEr8poOh5fRI2GzIDmwlrcXfeHdBXw81xw9zbPrXCkTClyc+EL4bv132i1ZMkO&#10;mCkkH2iwf2BRMakw6QlqzRwje5B/QVWSg7Y6dyOuq0jnueQiaEA1k/Efam4KZkTQguZYc7LJ/j9Y&#10;/qa+BiIzrF1MiWIV1qj7dvh0+Nr96H5194cvh8/dz+57d09m3qzG2ATf3JhrGCKLS6+8zaHyv6iJ&#10;tMHgu5PBonWE4+Y0vryYYxk4HsWzxQTXiBI9PDZg3QuhK+IXKQWsX7CV1a+s668er/hcSm9kWfp9&#10;z6tn4leu3bZBVHzkvNXZHQptsNIptR/3DAQl5UuFVj6dxLFvjRDE88spBnB+sj076bM+2zudS0+I&#10;JZYLJWaZX3K0D9jAXYMr9NBZG9DKeSosKeWucO/kjoDECfGdQEkmsSNdGZSCxl5lfZ/iyAQjQdSD&#10;lWjVESD4dpbcmllGOObRe/iAVs/jMQrxbr1mToBkOAE4RM43FEu2ohblLWlOF4uUzueLxfAkpQzc&#10;WnDdkx5gn5eh0mE4BQak9qCMowNuGmCdVK7fxeHE/H3JTg8C53Mw1ON5DwXsizQE2PDh+mChn6jz&#10;ONx6+AtZ/QYAAP//AwBQSwMEFAAGAAgAAAAhACeEIG/iAAAACwEAAA8AAABkcnMvZG93bnJldi54&#10;bWxMj8FKw0AQhu+C77CM4EXsJkLbJM2kSEEsIhRT2/M2GZNgdjbNbpP49m5PepyZj3++P11PuhUD&#10;9bYxjBDOAhDEhSkbrhA+9y+PEQjrFJeqNUwIP2Rhnd3epCopzcgfNOSuEj6EbaIQaue6REpb1KSV&#10;nZmO2N++TK+V82NfybJXow/XrXwKgoXUqmH/oVYdbWoqvvOLRhiL3XDcv7/K3cNxa/i8PW/ywxvi&#10;/d30vALhaHJ/MFz1vTpk3ulkLlxa0SLE83jpUYRFFIYgPBHHkd+cEJbzIASZpfJ/h+wXAAD//wMA&#10;UEsBAi0AFAAGAAgAAAAhALaDOJL+AAAA4QEAABMAAAAAAAAAAAAAAAAAAAAAAFtDb250ZW50X1R5&#10;cGVzXS54bWxQSwECLQAUAAYACAAAACEAOP0h/9YAAACUAQAACwAAAAAAAAAAAAAAAAAvAQAAX3Jl&#10;bHMvLnJlbHNQSwECLQAUAAYACAAAACEAjPXMf2ECAACKBAAADgAAAAAAAAAAAAAAAAAuAgAAZHJz&#10;L2Uyb0RvYy54bWxQSwECLQAUAAYACAAAACEAJ4Qgb+IAAAALAQAADwAAAAAAAAAAAAAAAAC7BAAA&#10;ZHJzL2Rvd25yZXYueG1sUEsFBgAAAAAEAAQA8wAAAMoFAAAAAA==&#10;" filled="f" stroked="f">
                <v:textbox>
                  <w:txbxContent>
                    <w:p w:rsidR="00BE3A69" w:rsidRPr="00764D36" w:rsidRDefault="00BE3A69" w:rsidP="00BE3A69">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D631B8">
        <w:rPr>
          <w:rFonts w:ascii="Times New Roman" w:eastAsia="Times New Roman" w:hAnsi="Times New Roman" w:cs="Times New Roman"/>
          <w:noProof/>
          <w:color w:val="FF0000"/>
          <w:sz w:val="28"/>
          <w:szCs w:val="28"/>
          <w:lang w:eastAsia="uk-UA"/>
        </w:rPr>
        <w:drawing>
          <wp:inline distT="0" distB="0" distL="0" distR="0" wp14:anchorId="7E4B99CB" wp14:editId="3557F2A3">
            <wp:extent cx="6444372" cy="4739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6520" cy="4741220"/>
                    </a:xfrm>
                    <a:prstGeom prst="rect">
                      <a:avLst/>
                    </a:prstGeom>
                    <a:noFill/>
                  </pic:spPr>
                </pic:pic>
              </a:graphicData>
            </a:graphic>
          </wp:inline>
        </w:drawing>
      </w:r>
    </w:p>
    <w:p w:rsidR="00256F62" w:rsidRDefault="00256F62" w:rsidP="00D923E7">
      <w:pPr>
        <w:spacing w:before="240" w:line="240" w:lineRule="auto"/>
        <w:jc w:val="both"/>
        <w:rPr>
          <w:rFonts w:ascii="Times New Roman" w:eastAsia="Times New Roman" w:hAnsi="Times New Roman" w:cs="Times New Roman"/>
          <w:sz w:val="28"/>
          <w:szCs w:val="28"/>
          <w:lang w:eastAsia="ru-RU"/>
        </w:rPr>
      </w:pPr>
    </w:p>
    <w:p w:rsidR="00256F62" w:rsidRDefault="00256F62" w:rsidP="00D923E7">
      <w:pPr>
        <w:spacing w:before="240" w:line="240" w:lineRule="auto"/>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74976" behindDoc="0" locked="0" layoutInCell="1" allowOverlap="1" wp14:anchorId="37F41898" wp14:editId="2A603ED6">
                <wp:simplePos x="0" y="0"/>
                <wp:positionH relativeFrom="column">
                  <wp:posOffset>6216015</wp:posOffset>
                </wp:positionH>
                <wp:positionV relativeFrom="paragraph">
                  <wp:posOffset>4088130</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7F06E8" w:rsidRPr="00764D36" w:rsidRDefault="007F06E8" w:rsidP="007F06E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89.45pt;margin-top:321.9pt;width:24.6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ovYQIAAIkEAAAOAAAAZHJzL2Uyb0RvYy54bWysVNuO0zAQfUfiHyy/07Rpwpao6QpRFSFx&#10;WbGLeHYdp7GU2GHsJtk3xH4An8BvoBXwDekfMXbSbgVviJfU48uZc87MdHnZVSVpBBipVUpnkykl&#10;QnGdSbVL6YebzZMFJcYylbFSK5HSW2Ho5erxo2VbJyLUhS4zAQRBlEnaOqWFtXUSBIYXomJmomuh&#10;8DDXUDGLIeyCDFiL6FUZhNPp06DVkNWguTAGd9fDIV15/DwX3L7LcyMsKVOK3Kz/gv9u3TdYLVmy&#10;A1YXko802D+wqJhUmPQEtWaWkT3Iv6AqyUEbndsJ11Wg81xy4TWgmtn0DzXXBauF14LmmPpkk/l/&#10;sPxtcwVEZim9oESxCkvUfzt8Pnztf/S/+vvD3eFL/7P/3t+TufOqrU2CT67rKxgjg0snvMuhcr8o&#10;iXTe39uTv6KzhOPmfBZGIVaB41E0X8xi73/w8LgGY18KXRG3SClg+byrrHltLCbEq8crLpfSG1mW&#10;bt/xGpi4le22ndcUHzlvdXaLOlssdErNpz0DQUn5SqGTz2ZR5DrDB1F84QjC+cn27GTI+nxvdS4d&#10;IZYYLpSYZ27J0T5gI3cNttBjY21AKzu0Wil3hX0vdwQkDohrBEoyiQ1pS68UNLYqG9oUJ8YbCaIZ&#10;rUT9RwBvxllyU88zwjGP3sPHlIZxNEUhzq03zAqQDAcAZ8i6fmLJVjSivCHt6WKR0jheLMYnKWVg&#10;14LrgfQI+6L0lfazKTAgjQNlHB2woYe1UtlhF2cT8w8lOz3wnM/BUI/jPRZwKNIYYL/766OFbqDO&#10;Y3/r4R9k9RsAAP//AwBQSwMEFAAGAAgAAAAhAHlZBprjAAAADAEAAA8AAABkcnMvZG93bnJldi54&#10;bWxMj0FLw0AQhe+C/2EZwYvYTaK0acykSEEsUiim2vM2GZNgdjbNbpP4792e9DjMx3vfS1eTbsVA&#10;vW0MI4SzAARxYcqGK4SP/ct9DMI6xaVqDRPCD1lYZddXqUpKM/I7DbmrhA9hmyiE2rkukdIWNWll&#10;Z6Yj9r8v02vl/NlXsuzV6MN1K6MgmEutGvYNtepoXVPxnZ81wljshsN++yp3d4eN4dPmtM4/3xBv&#10;b6bnJxCOJvcHw0Xfq0PmnY7mzKUVLcJyES89ijB/fPAbLkQQxSGII8IijGKQWSr/j8h+AQAA//8D&#10;AFBLAQItABQABgAIAAAAIQC2gziS/gAAAOEBAAATAAAAAAAAAAAAAAAAAAAAAABbQ29udGVudF9U&#10;eXBlc10ueG1sUEsBAi0AFAAGAAgAAAAhADj9If/WAAAAlAEAAAsAAAAAAAAAAAAAAAAALwEAAF9y&#10;ZWxzLy5yZWxzUEsBAi0AFAAGAAgAAAAhALu3mi9hAgAAiQQAAA4AAAAAAAAAAAAAAAAALgIAAGRy&#10;cy9lMm9Eb2MueG1sUEsBAi0AFAAGAAgAAAAhAHlZBprjAAAADAEAAA8AAAAAAAAAAAAAAAAAuwQA&#10;AGRycy9kb3ducmV2LnhtbFBLBQYAAAAABAAEAPMAAADLBQAAAAA=&#10;" filled="f" stroked="f">
                <v:textbox>
                  <w:txbxContent>
                    <w:p w:rsidR="007F06E8" w:rsidRPr="00764D36" w:rsidRDefault="007F06E8" w:rsidP="007F06E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Pr>
          <w:rFonts w:ascii="Times New Roman" w:eastAsia="Times New Roman" w:hAnsi="Times New Roman" w:cs="Times New Roman"/>
          <w:noProof/>
          <w:sz w:val="28"/>
          <w:szCs w:val="28"/>
          <w:lang w:eastAsia="uk-UA"/>
        </w:rPr>
        <w:drawing>
          <wp:inline distT="0" distB="0" distL="0" distR="0" wp14:anchorId="3AD3E3F8">
            <wp:extent cx="6521616" cy="4503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1207" cy="4503138"/>
                    </a:xfrm>
                    <a:prstGeom prst="rect">
                      <a:avLst/>
                    </a:prstGeom>
                    <a:noFill/>
                  </pic:spPr>
                </pic:pic>
              </a:graphicData>
            </a:graphic>
          </wp:inline>
        </w:drawing>
      </w:r>
    </w:p>
    <w:p w:rsidR="001E0ECF" w:rsidRPr="00B8108C" w:rsidRDefault="00713E82" w:rsidP="007F06E8">
      <w:pPr>
        <w:spacing w:before="240" w:line="240" w:lineRule="auto"/>
        <w:ind w:firstLine="709"/>
        <w:jc w:val="both"/>
        <w:rPr>
          <w:rFonts w:ascii="Times New Roman" w:eastAsia="Times New Roman" w:hAnsi="Times New Roman" w:cs="Times New Roman"/>
          <w:b/>
          <w:color w:val="FF0000"/>
          <w:sz w:val="28"/>
          <w:szCs w:val="28"/>
          <w:lang w:eastAsia="ru-RU"/>
        </w:rPr>
      </w:pPr>
      <w:r w:rsidRPr="00F2284E">
        <w:rPr>
          <w:rFonts w:ascii="Times New Roman" w:eastAsia="Times New Roman" w:hAnsi="Times New Roman" w:cs="Times New Roman"/>
          <w:sz w:val="28"/>
          <w:szCs w:val="28"/>
          <w:lang w:eastAsia="ru-RU"/>
        </w:rPr>
        <w:t xml:space="preserve">Надходження </w:t>
      </w:r>
      <w:r w:rsidRPr="00F2284E">
        <w:rPr>
          <w:rFonts w:ascii="Times New Roman" w:eastAsia="Times New Roman" w:hAnsi="Times New Roman" w:cs="Times New Roman"/>
          <w:b/>
          <w:sz w:val="28"/>
          <w:szCs w:val="28"/>
          <w:lang w:eastAsia="ru-RU"/>
        </w:rPr>
        <w:t>податку на нерухоме майно</w:t>
      </w:r>
      <w:r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sidR="00F04ADA">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w:t>
      </w:r>
      <w:r w:rsidR="007F06E8">
        <w:rPr>
          <w:rFonts w:ascii="Times New Roman" w:eastAsia="Times New Roman" w:hAnsi="Times New Roman" w:cs="Times New Roman"/>
          <w:b/>
          <w:sz w:val="28"/>
          <w:szCs w:val="28"/>
          <w:lang w:eastAsia="ru-RU"/>
        </w:rPr>
        <w:t>9</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637A2A">
        <w:rPr>
          <w:rFonts w:ascii="Times New Roman" w:eastAsia="Times New Roman" w:hAnsi="Times New Roman" w:cs="Times New Roman"/>
          <w:b/>
          <w:sz w:val="28"/>
          <w:szCs w:val="28"/>
          <w:lang w:eastAsia="ru-RU"/>
        </w:rPr>
        <w:t>липень</w:t>
      </w:r>
      <w:r w:rsidR="001208FF">
        <w:rPr>
          <w:rFonts w:ascii="Times New Roman" w:eastAsia="Times New Roman" w:hAnsi="Times New Roman" w:cs="Times New Roman"/>
          <w:b/>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поточного року склали </w:t>
      </w:r>
      <w:r w:rsidR="008D0EFF">
        <w:rPr>
          <w:rFonts w:ascii="Times New Roman" w:eastAsia="Times New Roman" w:hAnsi="Times New Roman" w:cs="Times New Roman"/>
          <w:b/>
          <w:sz w:val="28"/>
          <w:szCs w:val="28"/>
          <w:lang w:eastAsia="ru-RU"/>
        </w:rPr>
        <w:t>0,9</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 xml:space="preserve">Станом на </w:t>
      </w:r>
      <w:r w:rsidR="00637A2A">
        <w:rPr>
          <w:rFonts w:ascii="Times New Roman" w:eastAsia="Times New Roman" w:hAnsi="Times New Roman" w:cs="Times New Roman"/>
          <w:sz w:val="28"/>
          <w:szCs w:val="28"/>
          <w:lang w:eastAsia="ru-RU"/>
        </w:rPr>
        <w:t>01.08.2016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8D0EFF">
        <w:rPr>
          <w:rFonts w:ascii="Times New Roman" w:eastAsia="Times New Roman" w:hAnsi="Times New Roman" w:cs="Times New Roman"/>
          <w:b/>
          <w:sz w:val="28"/>
          <w:szCs w:val="28"/>
          <w:lang w:eastAsia="ru-RU"/>
        </w:rPr>
        <w:t>6,4</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70880" behindDoc="0" locked="0" layoutInCell="1" allowOverlap="1" wp14:anchorId="2D03F889" wp14:editId="0C6272A5">
                <wp:simplePos x="0" y="0"/>
                <wp:positionH relativeFrom="column">
                  <wp:posOffset>5963285</wp:posOffset>
                </wp:positionH>
                <wp:positionV relativeFrom="paragraph">
                  <wp:posOffset>8373110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69.55pt;margin-top:659.3pt;width:24.7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BnmfMI4QAAAA0BAAAPAAAAZHJzL2Rvd25yZXYu&#10;eG1sTI/BTsMwEETvSPyDtUhcEHVCUIhDnAoVkNreCP0AJzZJaLyOYrcNf8/mBLfdndHsm2I924Gd&#10;zeR7hxLiVQTMYON0j62Ew+f7fQbMB4VaDQ6NhB/jYV1eXxUq1+6CH+ZchZZRCPpcSehCGHPOfdMZ&#10;q/zKjQZJ+3KTVYHWqeV6UhcKtwN/iKKUW9UjfejUaDadaY7VyUrY7R/3h82Wfx9F/3q3faoiXqdv&#10;Ut7ezC/PwIKZw58ZFnxCh5KYandC7dkgQSQiJisJSZylwMgismWol5OIE+Blwf+3KH8BAAD//wMA&#10;UEsBAi0AFAAGAAgAAAAhALaDOJL+AAAA4QEAABMAAAAAAAAAAAAAAAAAAAAAAFtDb250ZW50X1R5&#10;cGVzXS54bWxQSwECLQAUAAYACAAAACEAOP0h/9YAAACUAQAACwAAAAAAAAAAAAAAAAAvAQAAX3Jl&#10;bHMvLnJlbHNQSwECLQAUAAYACAAAACEAiyxjmmICAACKBAAADgAAAAAAAAAAAAAAAAAuAgAAZHJz&#10;L2Uyb0RvYy54bWxQSwECLQAUAAYACAAAACEAZ5nzCOEAAAANAQAADwAAAAAAAAAAAAAAAAC8BAAA&#10;ZHJzL2Rvd25yZXYueG1sUEsFBgAAAAAEAAQA8wAAAMoFA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008D0EFF">
        <w:rPr>
          <w:rFonts w:ascii="Times New Roman" w:eastAsia="Times New Roman" w:hAnsi="Times New Roman" w:cs="Times New Roman"/>
          <w:noProof/>
          <w:color w:val="FF0000"/>
          <w:sz w:val="28"/>
          <w:szCs w:val="28"/>
          <w:lang w:eastAsia="uk-UA"/>
        </w:rPr>
        <w:drawing>
          <wp:inline distT="0" distB="0" distL="0" distR="0" wp14:anchorId="7669B557">
            <wp:extent cx="6181972" cy="867918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584" cy="8678636"/>
                    </a:xfrm>
                    <a:prstGeom prst="rect">
                      <a:avLst/>
                    </a:prstGeom>
                    <a:noFill/>
                  </pic:spPr>
                </pic:pic>
              </a:graphicData>
            </a:graphic>
          </wp:inline>
        </w:drawing>
      </w:r>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637A2A">
        <w:rPr>
          <w:rFonts w:ascii="Times New Roman" w:hAnsi="Times New Roman" w:cs="Times New Roman"/>
          <w:b/>
          <w:bCs/>
          <w:color w:val="000000" w:themeColor="text1"/>
          <w:spacing w:val="-4"/>
          <w:sz w:val="28"/>
          <w:szCs w:val="28"/>
          <w:u w:val="single"/>
          <w:shd w:val="clear" w:color="auto" w:fill="FFFFFF"/>
        </w:rPr>
        <w:t>липень</w:t>
      </w:r>
      <w:r w:rsidR="001208FF">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 xml:space="preserve">Так, станом на </w:t>
      </w:r>
      <w:r w:rsidR="00637A2A">
        <w:rPr>
          <w:rFonts w:ascii="Times New Roman" w:eastAsia="Times New Roman" w:hAnsi="Times New Roman" w:cs="Times New Roman"/>
          <w:color w:val="000000" w:themeColor="text1"/>
          <w:sz w:val="28"/>
          <w:szCs w:val="28"/>
          <w:lang w:eastAsia="ru-RU"/>
        </w:rPr>
        <w:t>01.08.2016</w:t>
      </w:r>
      <w:r w:rsidRPr="001E0980">
        <w:rPr>
          <w:rFonts w:ascii="Times New Roman" w:eastAsia="Times New Roman" w:hAnsi="Times New Roman" w:cs="Times New Roman"/>
          <w:color w:val="000000" w:themeColor="text1"/>
          <w:sz w:val="28"/>
          <w:szCs w:val="28"/>
          <w:lang w:eastAsia="ru-RU"/>
        </w:rPr>
        <w:t xml:space="preserve"> місцеві бюджети одержали </w:t>
      </w:r>
      <w:r w:rsidR="008134F6">
        <w:rPr>
          <w:rFonts w:ascii="Times New Roman" w:eastAsia="Times New Roman" w:hAnsi="Times New Roman" w:cs="Times New Roman"/>
          <w:b/>
          <w:color w:val="000000" w:themeColor="text1"/>
          <w:sz w:val="28"/>
          <w:szCs w:val="28"/>
          <w:lang w:eastAsia="ru-RU"/>
        </w:rPr>
        <w:t>108,1</w:t>
      </w:r>
      <w:r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w:t>
      </w:r>
      <w:r w:rsidR="009C3412" w:rsidRPr="001E0980">
        <w:rPr>
          <w:rFonts w:ascii="Times New Roman" w:eastAsia="Times New Roman" w:hAnsi="Times New Roman" w:cs="Times New Roman"/>
          <w:b/>
          <w:color w:val="000000" w:themeColor="text1"/>
          <w:sz w:val="28"/>
          <w:szCs w:val="28"/>
          <w:lang w:eastAsia="ru-RU"/>
        </w:rPr>
        <w:t xml:space="preserve"> </w:t>
      </w:r>
      <w:r w:rsidRPr="001E0980">
        <w:rPr>
          <w:rFonts w:ascii="Times New Roman" w:eastAsia="Times New Roman" w:hAnsi="Times New Roman" w:cs="Times New Roman"/>
          <w:b/>
          <w:color w:val="000000" w:themeColor="text1"/>
          <w:sz w:val="28"/>
          <w:szCs w:val="28"/>
          <w:lang w:eastAsia="ru-RU"/>
        </w:rPr>
        <w:t>грн.</w:t>
      </w:r>
      <w:r w:rsidRPr="001E0980">
        <w:rPr>
          <w:rFonts w:ascii="Times New Roman" w:eastAsia="Times New Roman" w:hAnsi="Times New Roman" w:cs="Times New Roman"/>
          <w:color w:val="000000" w:themeColor="text1"/>
          <w:sz w:val="28"/>
          <w:szCs w:val="28"/>
          <w:lang w:eastAsia="ru-RU"/>
        </w:rPr>
        <w:t xml:space="preserve"> трансфертів, що складає </w:t>
      </w:r>
      <w:r w:rsidR="00496F9B">
        <w:rPr>
          <w:rFonts w:ascii="Times New Roman" w:eastAsia="Times New Roman" w:hAnsi="Times New Roman" w:cs="Times New Roman"/>
          <w:b/>
          <w:color w:val="000000" w:themeColor="text1"/>
          <w:sz w:val="28"/>
          <w:szCs w:val="28"/>
          <w:lang w:eastAsia="ru-RU"/>
        </w:rPr>
        <w:t>96</w:t>
      </w:r>
      <w:r w:rsidR="008134F6">
        <w:rPr>
          <w:rFonts w:ascii="Times New Roman" w:eastAsia="Times New Roman" w:hAnsi="Times New Roman" w:cs="Times New Roman"/>
          <w:b/>
          <w:color w:val="000000" w:themeColor="text1"/>
          <w:sz w:val="28"/>
          <w:szCs w:val="28"/>
          <w:lang w:eastAsia="ru-RU"/>
        </w:rPr>
        <w:t>,4</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637A2A">
        <w:rPr>
          <w:rFonts w:ascii="Times New Roman" w:eastAsia="Times New Roman" w:hAnsi="Times New Roman" w:cs="Times New Roman"/>
          <w:color w:val="000000" w:themeColor="text1"/>
          <w:sz w:val="28"/>
          <w:szCs w:val="28"/>
          <w:lang w:eastAsia="ru-RU"/>
        </w:rPr>
        <w:t>липень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b/>
          <w:color w:val="000000" w:themeColor="text1"/>
          <w:sz w:val="28"/>
          <w:szCs w:val="28"/>
          <w:lang w:eastAsia="ru-RU"/>
        </w:rPr>
        <w:t>Базова дотація</w:t>
      </w:r>
      <w:r w:rsidRPr="001E0980">
        <w:rPr>
          <w:rFonts w:ascii="Times New Roman" w:eastAsia="Times New Roman" w:hAnsi="Times New Roman" w:cs="Times New Roman"/>
          <w:color w:val="000000" w:themeColor="text1"/>
          <w:sz w:val="28"/>
          <w:szCs w:val="28"/>
          <w:lang w:eastAsia="ru-RU"/>
        </w:rPr>
        <w:t xml:space="preserve"> перерахована в сумі </w:t>
      </w:r>
      <w:r w:rsidR="008134F6">
        <w:rPr>
          <w:rFonts w:ascii="Times New Roman" w:eastAsia="Times New Roman" w:hAnsi="Times New Roman" w:cs="Times New Roman"/>
          <w:b/>
          <w:color w:val="000000" w:themeColor="text1"/>
          <w:sz w:val="28"/>
          <w:szCs w:val="28"/>
          <w:lang w:eastAsia="ru-RU"/>
        </w:rPr>
        <w:t>2,8</w:t>
      </w:r>
      <w:r w:rsidR="001E0980" w:rsidRPr="001E0980">
        <w:rPr>
          <w:rFonts w:ascii="Times New Roman" w:eastAsia="Times New Roman" w:hAnsi="Times New Roman" w:cs="Times New Roman"/>
          <w:b/>
          <w:color w:val="000000" w:themeColor="text1"/>
          <w:sz w:val="28"/>
          <w:szCs w:val="28"/>
          <w:lang w:eastAsia="ru-RU"/>
        </w:rPr>
        <w:t xml:space="preserve"> </w:t>
      </w:r>
      <w:proofErr w:type="spellStart"/>
      <w:r w:rsidRPr="001E0980">
        <w:rPr>
          <w:rFonts w:ascii="Times New Roman" w:eastAsia="Times New Roman" w:hAnsi="Times New Roman" w:cs="Times New Roman"/>
          <w:b/>
          <w:color w:val="000000" w:themeColor="text1"/>
          <w:sz w:val="28"/>
          <w:szCs w:val="28"/>
          <w:lang w:eastAsia="ru-RU"/>
        </w:rPr>
        <w:t>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.грн</w:t>
      </w:r>
      <w:proofErr w:type="spellEnd"/>
      <w:r w:rsidRPr="001E0980">
        <w:rPr>
          <w:rFonts w:ascii="Times New Roman" w:eastAsia="Times New Roman" w:hAnsi="Times New Roman" w:cs="Times New Roman"/>
          <w:color w:val="000000" w:themeColor="text1"/>
          <w:sz w:val="28"/>
          <w:szCs w:val="28"/>
          <w:lang w:eastAsia="ru-RU"/>
        </w:rPr>
        <w:t xml:space="preserve">. або </w:t>
      </w:r>
      <w:r w:rsidR="00FE37FE">
        <w:rPr>
          <w:rFonts w:ascii="Times New Roman" w:eastAsia="Times New Roman" w:hAnsi="Times New Roman" w:cs="Times New Roman"/>
          <w:b/>
          <w:color w:val="000000" w:themeColor="text1"/>
          <w:sz w:val="28"/>
          <w:szCs w:val="28"/>
          <w:lang w:eastAsia="ru-RU"/>
        </w:rPr>
        <w:t>9</w:t>
      </w:r>
      <w:r w:rsidR="00496F9B">
        <w:rPr>
          <w:rFonts w:ascii="Times New Roman" w:eastAsia="Times New Roman" w:hAnsi="Times New Roman" w:cs="Times New Roman"/>
          <w:b/>
          <w:color w:val="000000" w:themeColor="text1"/>
          <w:sz w:val="28"/>
          <w:szCs w:val="28"/>
          <w:lang w:eastAsia="ru-RU"/>
        </w:rPr>
        <w:t>8,</w:t>
      </w:r>
      <w:r w:rsidR="008134F6">
        <w:rPr>
          <w:rFonts w:ascii="Times New Roman" w:eastAsia="Times New Roman" w:hAnsi="Times New Roman" w:cs="Times New Roman"/>
          <w:b/>
          <w:color w:val="000000" w:themeColor="text1"/>
          <w:sz w:val="28"/>
          <w:szCs w:val="28"/>
          <w:lang w:eastAsia="ru-RU"/>
        </w:rPr>
        <w:t>5</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w:t>
      </w:r>
      <w:r w:rsidR="001E0980" w:rsidRPr="001E0980">
        <w:rPr>
          <w:rFonts w:ascii="Times New Roman" w:eastAsia="Times New Roman" w:hAnsi="Times New Roman" w:cs="Times New Roman"/>
          <w:color w:val="000000" w:themeColor="text1"/>
          <w:sz w:val="28"/>
          <w:szCs w:val="28"/>
          <w:lang w:eastAsia="ru-RU"/>
        </w:rPr>
        <w:t xml:space="preserve">до </w:t>
      </w:r>
      <w:r w:rsidRPr="001E0980">
        <w:rPr>
          <w:rFonts w:ascii="Times New Roman" w:eastAsia="Times New Roman" w:hAnsi="Times New Roman" w:cs="Times New Roman"/>
          <w:color w:val="000000" w:themeColor="text1"/>
          <w:sz w:val="28"/>
          <w:szCs w:val="28"/>
          <w:lang w:eastAsia="ru-RU"/>
        </w:rPr>
        <w:t>розпису асигнувань на січень-</w:t>
      </w:r>
      <w:r w:rsidR="00637A2A">
        <w:rPr>
          <w:rFonts w:ascii="Times New Roman" w:eastAsia="Times New Roman" w:hAnsi="Times New Roman" w:cs="Times New Roman"/>
          <w:color w:val="000000" w:themeColor="text1"/>
          <w:sz w:val="28"/>
          <w:szCs w:val="28"/>
          <w:lang w:eastAsia="ru-RU"/>
        </w:rPr>
        <w:t>липень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8B736C" w:rsidRPr="001E0980" w:rsidRDefault="008B736C" w:rsidP="00731AD3">
      <w:pPr>
        <w:pStyle w:val="a3"/>
        <w:tabs>
          <w:tab w:val="left" w:pos="990"/>
        </w:tabs>
        <w:spacing w:before="60"/>
        <w:ind w:left="0" w:firstLine="709"/>
        <w:contextualSpacing w:val="0"/>
        <w:jc w:val="both"/>
        <w:rPr>
          <w:color w:val="000000" w:themeColor="text1"/>
          <w:sz w:val="28"/>
          <w:szCs w:val="28"/>
          <w:lang w:val="uk-UA"/>
        </w:rPr>
      </w:pPr>
      <w:proofErr w:type="spellStart"/>
      <w:r w:rsidRPr="001E0980">
        <w:rPr>
          <w:b/>
          <w:color w:val="000000" w:themeColor="text1"/>
          <w:sz w:val="28"/>
          <w:szCs w:val="28"/>
        </w:rPr>
        <w:t>Субвенції</w:t>
      </w:r>
      <w:proofErr w:type="spellEnd"/>
      <w:r w:rsidRPr="001E0980">
        <w:rPr>
          <w:b/>
          <w:color w:val="000000" w:themeColor="text1"/>
          <w:sz w:val="28"/>
          <w:szCs w:val="28"/>
        </w:rPr>
        <w:t xml:space="preserve"> </w:t>
      </w:r>
      <w:r w:rsidR="00FB55A4" w:rsidRPr="001E0980">
        <w:rPr>
          <w:b/>
          <w:color w:val="000000" w:themeColor="text1"/>
          <w:sz w:val="28"/>
          <w:szCs w:val="28"/>
        </w:rPr>
        <w:t xml:space="preserve">на </w:t>
      </w:r>
      <w:proofErr w:type="spellStart"/>
      <w:proofErr w:type="gramStart"/>
      <w:r w:rsidR="00FB55A4" w:rsidRPr="001E0980">
        <w:rPr>
          <w:b/>
          <w:color w:val="000000" w:themeColor="text1"/>
          <w:sz w:val="28"/>
          <w:szCs w:val="28"/>
        </w:rPr>
        <w:t>соц</w:t>
      </w:r>
      <w:proofErr w:type="gramEnd"/>
      <w:r w:rsidR="00FB55A4" w:rsidRPr="001E0980">
        <w:rPr>
          <w:b/>
          <w:color w:val="000000" w:themeColor="text1"/>
          <w:sz w:val="28"/>
          <w:szCs w:val="28"/>
        </w:rPr>
        <w:t>іальний</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захист</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населення</w:t>
      </w:r>
      <w:proofErr w:type="spellEnd"/>
      <w:r w:rsidR="00FB55A4" w:rsidRPr="001E0980">
        <w:rPr>
          <w:color w:val="000000" w:themeColor="text1"/>
          <w:sz w:val="28"/>
          <w:szCs w:val="28"/>
        </w:rPr>
        <w:t xml:space="preserve"> </w:t>
      </w:r>
      <w:r w:rsidRPr="001E0980">
        <w:rPr>
          <w:color w:val="000000" w:themeColor="text1"/>
          <w:sz w:val="28"/>
          <w:szCs w:val="28"/>
          <w:lang w:val="uk-UA"/>
        </w:rPr>
        <w:t>перерахован</w:t>
      </w:r>
      <w:r w:rsidR="00731AD3" w:rsidRPr="001E0980">
        <w:rPr>
          <w:color w:val="000000" w:themeColor="text1"/>
          <w:sz w:val="28"/>
          <w:szCs w:val="28"/>
          <w:lang w:val="uk-UA"/>
        </w:rPr>
        <w:t>і</w:t>
      </w:r>
      <w:r w:rsidR="00FB55A4" w:rsidRPr="001E0980">
        <w:rPr>
          <w:color w:val="000000" w:themeColor="text1"/>
          <w:sz w:val="28"/>
          <w:szCs w:val="28"/>
        </w:rPr>
        <w:t xml:space="preserve"> в </w:t>
      </w:r>
      <w:proofErr w:type="spellStart"/>
      <w:r w:rsidR="00FB55A4" w:rsidRPr="001E0980">
        <w:rPr>
          <w:color w:val="000000" w:themeColor="text1"/>
          <w:sz w:val="28"/>
          <w:szCs w:val="28"/>
        </w:rPr>
        <w:t>сумі</w:t>
      </w:r>
      <w:proofErr w:type="spellEnd"/>
      <w:r w:rsidR="00FB55A4" w:rsidRPr="001E0980">
        <w:rPr>
          <w:color w:val="000000" w:themeColor="text1"/>
          <w:sz w:val="28"/>
          <w:szCs w:val="28"/>
        </w:rPr>
        <w:t xml:space="preserve"> </w:t>
      </w:r>
      <w:r w:rsidR="008134F6">
        <w:rPr>
          <w:b/>
          <w:color w:val="000000" w:themeColor="text1"/>
          <w:sz w:val="28"/>
          <w:szCs w:val="28"/>
          <w:lang w:val="uk-UA"/>
        </w:rPr>
        <w:t>51,1</w:t>
      </w:r>
      <w:r w:rsidR="00FB55A4" w:rsidRPr="001E0980">
        <w:rPr>
          <w:b/>
          <w:color w:val="000000" w:themeColor="text1"/>
          <w:sz w:val="28"/>
          <w:szCs w:val="28"/>
        </w:rPr>
        <w:t xml:space="preserve"> мл</w:t>
      </w:r>
      <w:proofErr w:type="spellStart"/>
      <w:r w:rsidR="001E0980" w:rsidRPr="001E0980">
        <w:rPr>
          <w:b/>
          <w:color w:val="000000" w:themeColor="text1"/>
          <w:sz w:val="28"/>
          <w:szCs w:val="28"/>
          <w:lang w:val="uk-UA"/>
        </w:rPr>
        <w:t>рд</w:t>
      </w:r>
      <w:proofErr w:type="spellEnd"/>
      <w:r w:rsidR="00FB55A4" w:rsidRPr="001E0980">
        <w:rPr>
          <w:b/>
          <w:color w:val="000000" w:themeColor="text1"/>
          <w:sz w:val="28"/>
          <w:szCs w:val="28"/>
        </w:rPr>
        <w:t>. грн.</w:t>
      </w:r>
      <w:r w:rsidR="00FB55A4" w:rsidRPr="001E0980">
        <w:rPr>
          <w:color w:val="000000" w:themeColor="text1"/>
          <w:sz w:val="28"/>
          <w:szCs w:val="28"/>
        </w:rPr>
        <w:t xml:space="preserve"> </w:t>
      </w:r>
      <w:r w:rsidR="008134F6" w:rsidRPr="008134F6">
        <w:rPr>
          <w:i/>
          <w:color w:val="000000" w:themeColor="text1"/>
          <w:sz w:val="28"/>
          <w:szCs w:val="28"/>
          <w:lang w:val="uk-UA"/>
        </w:rPr>
        <w:t>(в межах фактичних зобов’язань)</w:t>
      </w:r>
      <w:r w:rsidR="008134F6">
        <w:rPr>
          <w:i/>
          <w:color w:val="000000" w:themeColor="text1"/>
          <w:sz w:val="28"/>
          <w:szCs w:val="28"/>
          <w:lang w:val="uk-UA"/>
        </w:rPr>
        <w:t xml:space="preserve"> </w:t>
      </w:r>
      <w:proofErr w:type="spellStart"/>
      <w:r w:rsidR="00FB55A4" w:rsidRPr="001E0980">
        <w:rPr>
          <w:color w:val="000000" w:themeColor="text1"/>
          <w:sz w:val="28"/>
          <w:szCs w:val="28"/>
        </w:rPr>
        <w:t>або</w:t>
      </w:r>
      <w:proofErr w:type="spellEnd"/>
      <w:r w:rsidR="00FB55A4" w:rsidRPr="001E0980">
        <w:rPr>
          <w:color w:val="000000" w:themeColor="text1"/>
          <w:sz w:val="28"/>
          <w:szCs w:val="28"/>
        </w:rPr>
        <w:t xml:space="preserve"> </w:t>
      </w:r>
      <w:r w:rsidR="00FE37FE" w:rsidRPr="0084207C">
        <w:rPr>
          <w:b/>
          <w:color w:val="000000" w:themeColor="text1"/>
          <w:sz w:val="28"/>
          <w:szCs w:val="28"/>
          <w:lang w:val="uk-UA"/>
        </w:rPr>
        <w:t>9</w:t>
      </w:r>
      <w:r w:rsidR="003C78D5">
        <w:rPr>
          <w:b/>
          <w:color w:val="000000" w:themeColor="text1"/>
          <w:sz w:val="28"/>
          <w:szCs w:val="28"/>
          <w:lang w:val="uk-UA"/>
        </w:rPr>
        <w:t>7,</w:t>
      </w:r>
      <w:r w:rsidR="008134F6">
        <w:rPr>
          <w:b/>
          <w:color w:val="000000" w:themeColor="text1"/>
          <w:sz w:val="28"/>
          <w:szCs w:val="28"/>
          <w:lang w:val="uk-UA"/>
        </w:rPr>
        <w:t>5</w:t>
      </w:r>
      <w:r w:rsidR="00FB55A4" w:rsidRPr="001E0980">
        <w:rPr>
          <w:b/>
          <w:color w:val="000000" w:themeColor="text1"/>
          <w:sz w:val="28"/>
          <w:szCs w:val="28"/>
        </w:rPr>
        <w:t>%</w:t>
      </w:r>
      <w:r w:rsidR="00FB55A4" w:rsidRPr="001E0980">
        <w:rPr>
          <w:color w:val="000000" w:themeColor="text1"/>
          <w:sz w:val="28"/>
          <w:szCs w:val="28"/>
        </w:rPr>
        <w:t xml:space="preserve"> </w:t>
      </w:r>
      <w:r w:rsidR="008134F6" w:rsidRPr="001E0980">
        <w:rPr>
          <w:color w:val="000000" w:themeColor="text1"/>
          <w:sz w:val="28"/>
          <w:szCs w:val="28"/>
        </w:rPr>
        <w:t xml:space="preserve"> </w:t>
      </w:r>
      <w:proofErr w:type="spellStart"/>
      <w:r w:rsidR="00FB55A4" w:rsidRPr="001E0980">
        <w:rPr>
          <w:color w:val="000000" w:themeColor="text1"/>
          <w:sz w:val="28"/>
          <w:szCs w:val="28"/>
        </w:rPr>
        <w:t>від</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передбачених</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розписом</w:t>
      </w:r>
      <w:proofErr w:type="spellEnd"/>
      <w:r w:rsidR="00FB55A4" w:rsidRPr="001E0980">
        <w:rPr>
          <w:color w:val="000000" w:themeColor="text1"/>
          <w:sz w:val="28"/>
          <w:szCs w:val="28"/>
        </w:rPr>
        <w:t xml:space="preserve"> на </w:t>
      </w:r>
      <w:proofErr w:type="spellStart"/>
      <w:r w:rsidR="00FB55A4" w:rsidRPr="001E0980">
        <w:rPr>
          <w:color w:val="000000" w:themeColor="text1"/>
          <w:sz w:val="28"/>
          <w:szCs w:val="28"/>
        </w:rPr>
        <w:t>цей</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період</w:t>
      </w:r>
      <w:proofErr w:type="spellEnd"/>
      <w:r w:rsidR="00731AD3" w:rsidRPr="001E0980">
        <w:rPr>
          <w:color w:val="000000" w:themeColor="text1"/>
          <w:sz w:val="28"/>
          <w:szCs w:val="28"/>
          <w:lang w:val="uk-UA"/>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Освітню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8134F6">
        <w:rPr>
          <w:rFonts w:ascii="Times New Roman" w:eastAsia="Times New Roman" w:hAnsi="Times New Roman" w:cs="Times New Roman"/>
          <w:b/>
          <w:color w:val="000000" w:themeColor="text1"/>
          <w:sz w:val="28"/>
          <w:szCs w:val="28"/>
          <w:lang w:eastAsia="ru-RU"/>
        </w:rPr>
        <w:t>27,6</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496F9B">
        <w:rPr>
          <w:rFonts w:ascii="Times New Roman" w:eastAsia="Times New Roman" w:hAnsi="Times New Roman" w:cs="Times New Roman"/>
          <w:b/>
          <w:color w:val="000000" w:themeColor="text1"/>
          <w:sz w:val="28"/>
          <w:szCs w:val="28"/>
          <w:lang w:eastAsia="ru-RU"/>
        </w:rPr>
        <w:t>7</w:t>
      </w:r>
      <w:r w:rsidR="003C78D5">
        <w:rPr>
          <w:rFonts w:ascii="Times New Roman" w:eastAsia="Times New Roman" w:hAnsi="Times New Roman" w:cs="Times New Roman"/>
          <w:b/>
          <w:color w:val="000000" w:themeColor="text1"/>
          <w:sz w:val="28"/>
          <w:szCs w:val="28"/>
          <w:lang w:eastAsia="ru-RU"/>
        </w:rPr>
        <w:t>,</w:t>
      </w:r>
      <w:r w:rsidR="008134F6">
        <w:rPr>
          <w:rFonts w:ascii="Times New Roman" w:eastAsia="Times New Roman" w:hAnsi="Times New Roman" w:cs="Times New Roman"/>
          <w:b/>
          <w:color w:val="000000" w:themeColor="text1"/>
          <w:sz w:val="28"/>
          <w:szCs w:val="28"/>
          <w:lang w:eastAsia="ru-RU"/>
        </w:rPr>
        <w:t>1</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Медичну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8134F6">
        <w:rPr>
          <w:rFonts w:ascii="Times New Roman" w:eastAsia="Times New Roman" w:hAnsi="Times New Roman" w:cs="Times New Roman"/>
          <w:b/>
          <w:color w:val="000000" w:themeColor="text1"/>
          <w:sz w:val="28"/>
          <w:szCs w:val="28"/>
          <w:lang w:eastAsia="ru-RU"/>
        </w:rPr>
        <w:t>24,6</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FE37FE">
        <w:rPr>
          <w:rFonts w:ascii="Times New Roman" w:eastAsia="Times New Roman" w:hAnsi="Times New Roman" w:cs="Times New Roman"/>
          <w:b/>
          <w:color w:val="000000" w:themeColor="text1"/>
          <w:sz w:val="28"/>
          <w:szCs w:val="28"/>
          <w:lang w:eastAsia="ru-RU"/>
        </w:rPr>
        <w:t>7,</w:t>
      </w:r>
      <w:r w:rsidR="008134F6">
        <w:rPr>
          <w:rFonts w:ascii="Times New Roman" w:eastAsia="Times New Roman" w:hAnsi="Times New Roman" w:cs="Times New Roman"/>
          <w:b/>
          <w:color w:val="000000" w:themeColor="text1"/>
          <w:sz w:val="28"/>
          <w:szCs w:val="28"/>
          <w:lang w:eastAsia="ru-RU"/>
        </w:rPr>
        <w:t>2</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4377A8" w:rsidRPr="004377A8" w:rsidRDefault="00731AD3" w:rsidP="007F06E8">
      <w:pPr>
        <w:tabs>
          <w:tab w:val="left" w:pos="720"/>
        </w:tabs>
        <w:spacing w:before="60" w:after="0" w:line="240" w:lineRule="auto"/>
        <w:jc w:val="both"/>
        <w:rPr>
          <w:rFonts w:ascii="Times New Roman" w:hAnsi="Times New Roman" w:cs="Times New Roman"/>
          <w:sz w:val="28"/>
          <w:szCs w:val="28"/>
        </w:rPr>
      </w:pPr>
      <w:r w:rsidRPr="001E0980">
        <w:rPr>
          <w:rFonts w:ascii="Times New Roman" w:eastAsia="Times New Roman" w:hAnsi="Times New Roman" w:cs="Times New Roman"/>
          <w:color w:val="FF0000"/>
          <w:sz w:val="28"/>
          <w:szCs w:val="28"/>
          <w:lang w:eastAsia="ru-RU"/>
        </w:rPr>
        <w:tab/>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237" w:rsidRDefault="00784237" w:rsidP="00CB586A">
      <w:pPr>
        <w:spacing w:after="0" w:line="240" w:lineRule="auto"/>
      </w:pPr>
      <w:r>
        <w:separator/>
      </w:r>
    </w:p>
  </w:endnote>
  <w:endnote w:type="continuationSeparator" w:id="0">
    <w:p w:rsidR="00784237" w:rsidRDefault="00784237"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237" w:rsidRDefault="00784237" w:rsidP="00CB586A">
      <w:pPr>
        <w:spacing w:after="0" w:line="240" w:lineRule="auto"/>
      </w:pPr>
      <w:r>
        <w:separator/>
      </w:r>
    </w:p>
  </w:footnote>
  <w:footnote w:type="continuationSeparator" w:id="0">
    <w:p w:rsidR="00784237" w:rsidRDefault="00784237"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6F35"/>
    <w:rsid w:val="0006466B"/>
    <w:rsid w:val="000661C9"/>
    <w:rsid w:val="00071003"/>
    <w:rsid w:val="0008440E"/>
    <w:rsid w:val="00086D9E"/>
    <w:rsid w:val="000A40F6"/>
    <w:rsid w:val="000C37D9"/>
    <w:rsid w:val="000E14DB"/>
    <w:rsid w:val="000F75E3"/>
    <w:rsid w:val="00105DD3"/>
    <w:rsid w:val="001123E1"/>
    <w:rsid w:val="001208FF"/>
    <w:rsid w:val="00133BC4"/>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56F62"/>
    <w:rsid w:val="00262E0C"/>
    <w:rsid w:val="002B5F79"/>
    <w:rsid w:val="00306715"/>
    <w:rsid w:val="003144AA"/>
    <w:rsid w:val="003202C8"/>
    <w:rsid w:val="00323C80"/>
    <w:rsid w:val="00353748"/>
    <w:rsid w:val="00355D1F"/>
    <w:rsid w:val="00362F99"/>
    <w:rsid w:val="00365E57"/>
    <w:rsid w:val="00383909"/>
    <w:rsid w:val="00385D51"/>
    <w:rsid w:val="003C78D5"/>
    <w:rsid w:val="003E51FC"/>
    <w:rsid w:val="003E7AB1"/>
    <w:rsid w:val="00423F94"/>
    <w:rsid w:val="0042528C"/>
    <w:rsid w:val="004377A8"/>
    <w:rsid w:val="0049614C"/>
    <w:rsid w:val="00496F9B"/>
    <w:rsid w:val="004C0E25"/>
    <w:rsid w:val="004D6394"/>
    <w:rsid w:val="004E2DCE"/>
    <w:rsid w:val="004E56FF"/>
    <w:rsid w:val="004E73E3"/>
    <w:rsid w:val="00510183"/>
    <w:rsid w:val="005118E7"/>
    <w:rsid w:val="00515A21"/>
    <w:rsid w:val="00522991"/>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37A2A"/>
    <w:rsid w:val="00644950"/>
    <w:rsid w:val="006478D2"/>
    <w:rsid w:val="00667851"/>
    <w:rsid w:val="00693B43"/>
    <w:rsid w:val="00696794"/>
    <w:rsid w:val="006A3935"/>
    <w:rsid w:val="006B19DF"/>
    <w:rsid w:val="006C3F3C"/>
    <w:rsid w:val="006E7551"/>
    <w:rsid w:val="006F3B32"/>
    <w:rsid w:val="00713E82"/>
    <w:rsid w:val="007178E4"/>
    <w:rsid w:val="007228A8"/>
    <w:rsid w:val="00730A29"/>
    <w:rsid w:val="00731AD3"/>
    <w:rsid w:val="00735FE5"/>
    <w:rsid w:val="00737432"/>
    <w:rsid w:val="00745B18"/>
    <w:rsid w:val="00745C37"/>
    <w:rsid w:val="007510A6"/>
    <w:rsid w:val="00764D36"/>
    <w:rsid w:val="00782D89"/>
    <w:rsid w:val="00784237"/>
    <w:rsid w:val="00791D2E"/>
    <w:rsid w:val="007A0475"/>
    <w:rsid w:val="007C6A98"/>
    <w:rsid w:val="007C74F0"/>
    <w:rsid w:val="007F06E8"/>
    <w:rsid w:val="008134F6"/>
    <w:rsid w:val="00813B79"/>
    <w:rsid w:val="008146DB"/>
    <w:rsid w:val="008151E7"/>
    <w:rsid w:val="0083274F"/>
    <w:rsid w:val="00836573"/>
    <w:rsid w:val="0084207C"/>
    <w:rsid w:val="008546F0"/>
    <w:rsid w:val="00854E43"/>
    <w:rsid w:val="00883ABA"/>
    <w:rsid w:val="00890C80"/>
    <w:rsid w:val="008B736C"/>
    <w:rsid w:val="008C4D8A"/>
    <w:rsid w:val="008D0EFF"/>
    <w:rsid w:val="008F231D"/>
    <w:rsid w:val="00902BD5"/>
    <w:rsid w:val="00907710"/>
    <w:rsid w:val="00914803"/>
    <w:rsid w:val="00925947"/>
    <w:rsid w:val="00926D40"/>
    <w:rsid w:val="00936420"/>
    <w:rsid w:val="0098725E"/>
    <w:rsid w:val="009954AC"/>
    <w:rsid w:val="00997D5A"/>
    <w:rsid w:val="009A5758"/>
    <w:rsid w:val="009B6BA7"/>
    <w:rsid w:val="009C3412"/>
    <w:rsid w:val="009E67CB"/>
    <w:rsid w:val="009F6B05"/>
    <w:rsid w:val="009F6C02"/>
    <w:rsid w:val="009F6EEF"/>
    <w:rsid w:val="00A07262"/>
    <w:rsid w:val="00A1466D"/>
    <w:rsid w:val="00A26407"/>
    <w:rsid w:val="00A33027"/>
    <w:rsid w:val="00A5413D"/>
    <w:rsid w:val="00A712B9"/>
    <w:rsid w:val="00A849AC"/>
    <w:rsid w:val="00AA3007"/>
    <w:rsid w:val="00AC3557"/>
    <w:rsid w:val="00AC5588"/>
    <w:rsid w:val="00AE5BC9"/>
    <w:rsid w:val="00AE7C38"/>
    <w:rsid w:val="00B278F8"/>
    <w:rsid w:val="00B60960"/>
    <w:rsid w:val="00B660BA"/>
    <w:rsid w:val="00B715A0"/>
    <w:rsid w:val="00B72C76"/>
    <w:rsid w:val="00B77758"/>
    <w:rsid w:val="00B8108C"/>
    <w:rsid w:val="00B868F2"/>
    <w:rsid w:val="00B93F5D"/>
    <w:rsid w:val="00BA5658"/>
    <w:rsid w:val="00BA75CA"/>
    <w:rsid w:val="00BB1AC6"/>
    <w:rsid w:val="00BB4E79"/>
    <w:rsid w:val="00BD01D8"/>
    <w:rsid w:val="00BD6AC0"/>
    <w:rsid w:val="00BE3A69"/>
    <w:rsid w:val="00BF342E"/>
    <w:rsid w:val="00C06B79"/>
    <w:rsid w:val="00C07A36"/>
    <w:rsid w:val="00C22527"/>
    <w:rsid w:val="00C254D5"/>
    <w:rsid w:val="00C31D65"/>
    <w:rsid w:val="00C42DCD"/>
    <w:rsid w:val="00C46198"/>
    <w:rsid w:val="00C5152F"/>
    <w:rsid w:val="00C618DD"/>
    <w:rsid w:val="00C67EA6"/>
    <w:rsid w:val="00C72B77"/>
    <w:rsid w:val="00C824D7"/>
    <w:rsid w:val="00CA5AAC"/>
    <w:rsid w:val="00CA7F64"/>
    <w:rsid w:val="00CB586A"/>
    <w:rsid w:val="00CB58BA"/>
    <w:rsid w:val="00CB5B7F"/>
    <w:rsid w:val="00CC0EDC"/>
    <w:rsid w:val="00CD3AFD"/>
    <w:rsid w:val="00CF5611"/>
    <w:rsid w:val="00CF5F2E"/>
    <w:rsid w:val="00D120B1"/>
    <w:rsid w:val="00D631B8"/>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73FEB"/>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56BD707-B73B-4103-8307-1AB33F187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1361</Words>
  <Characters>777</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83</cp:revision>
  <cp:lastPrinted>2016-06-10T10:32:00Z</cp:lastPrinted>
  <dcterms:created xsi:type="dcterms:W3CDTF">2015-07-02T08:26:00Z</dcterms:created>
  <dcterms:modified xsi:type="dcterms:W3CDTF">2016-08-04T06:39:00Z</dcterms:modified>
</cp:coreProperties>
</file>