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134E17" w:rsidRPr="0039291D" w:rsidTr="00134E17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E17" w:rsidRPr="0039291D" w:rsidRDefault="00134E17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9291D">
              <w:rPr>
                <w:sz w:val="24"/>
                <w:szCs w:val="24"/>
              </w:rPr>
              <w:t>Додаток 2</w:t>
            </w:r>
          </w:p>
          <w:p w:rsidR="00F7391D" w:rsidRPr="0039291D" w:rsidRDefault="000E5304" w:rsidP="00F7391D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9291D">
              <w:rPr>
                <w:sz w:val="24"/>
                <w:szCs w:val="24"/>
              </w:rPr>
              <w:t xml:space="preserve">до Методичних рекомендацій </w:t>
            </w:r>
            <w:r w:rsidR="00F7391D" w:rsidRPr="0039291D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:rsidR="00134E17" w:rsidRPr="0039291D" w:rsidRDefault="006623CD" w:rsidP="006623CD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</w:tc>
      </w:tr>
    </w:tbl>
    <w:p w:rsidR="007F674E" w:rsidRPr="0039291D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39291D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F674E" w:rsidRPr="0039291D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b/>
          <w:sz w:val="28"/>
          <w:szCs w:val="28"/>
        </w:rPr>
        <w:t>про надання</w:t>
      </w:r>
      <w:r w:rsidR="00096B00"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F1E" w:rsidRPr="0039291D">
        <w:rPr>
          <w:rFonts w:ascii="Times New Roman" w:eastAsia="Times New Roman" w:hAnsi="Times New Roman" w:cs="Times New Roman"/>
          <w:b/>
          <w:sz w:val="28"/>
          <w:szCs w:val="28"/>
        </w:rPr>
        <w:t>доступу</w:t>
      </w:r>
      <w:r w:rsidR="005E3755"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1046"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адміністратору учасника </w:t>
      </w:r>
      <w:r w:rsidR="00B703D3"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B703D3" w:rsidRPr="003929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АІС «ГРК-ВЕБ» </w:t>
      </w:r>
    </w:p>
    <w:p w:rsidR="00B15B91" w:rsidRPr="0039291D" w:rsidRDefault="00B15B91" w:rsidP="00B15B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E15BA0" w:rsidRPr="0039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E15BA0" w:rsidRPr="0039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B73A9F" w:rsidRPr="0039291D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39291D" w:rsidRDefault="00DB2D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Розділ I. Інформація про </w:t>
      </w:r>
      <w:r w:rsidR="000E5304" w:rsidRPr="0039291D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39291D" w:rsidRPr="0039291D" w:rsidTr="00C10BA0">
        <w:tc>
          <w:tcPr>
            <w:tcW w:w="4786" w:type="dxa"/>
          </w:tcPr>
          <w:p w:rsidR="007F674E" w:rsidRPr="0039291D" w:rsidRDefault="00BA411E" w:rsidP="00BA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4961" w:type="dxa"/>
          </w:tcPr>
          <w:p w:rsidR="007F674E" w:rsidRPr="0039291D" w:rsidRDefault="007F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74E" w:rsidRPr="0039291D" w:rsidTr="00C10BA0">
        <w:tc>
          <w:tcPr>
            <w:tcW w:w="4786" w:type="dxa"/>
          </w:tcPr>
          <w:p w:rsidR="007F674E" w:rsidRPr="0039291D" w:rsidRDefault="00466265" w:rsidP="004B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</w:tcPr>
          <w:p w:rsidR="007F674E" w:rsidRPr="0039291D" w:rsidRDefault="007F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74E" w:rsidRPr="0039291D" w:rsidRDefault="007F67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39291D" w:rsidRDefault="00B444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Розділ II. Інформація про </w:t>
      </w:r>
      <w:r w:rsidR="00A33D60" w:rsidRPr="0039291D">
        <w:rPr>
          <w:rFonts w:ascii="Times New Roman" w:eastAsia="Times New Roman" w:hAnsi="Times New Roman" w:cs="Times New Roman"/>
          <w:sz w:val="28"/>
          <w:szCs w:val="28"/>
        </w:rPr>
        <w:t>адміністратора</w:t>
      </w:r>
      <w:r w:rsidR="00DB2DAC" w:rsidRPr="0039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304" w:rsidRPr="0039291D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39291D" w:rsidRPr="0039291D" w:rsidTr="00C10BA0">
        <w:trPr>
          <w:trHeight w:val="28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</w:t>
            </w:r>
            <w:r w:rsidR="00466265"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м’я, по батькові (за 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1D" w:rsidRPr="0039291D" w:rsidTr="00C10BA0">
        <w:trPr>
          <w:trHeight w:val="1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466265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1D" w:rsidRPr="0039291D" w:rsidTr="00C10B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F73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Серійний номер кваліфіковано</w:t>
            </w:r>
            <w:r w:rsidR="00BA411E"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го сертифіката відкритого ключа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1D" w:rsidRPr="0039291D" w:rsidTr="00C10BA0">
        <w:trPr>
          <w:trHeight w:val="4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71" w:rsidRPr="0039291D" w:rsidRDefault="00365B71" w:rsidP="00003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кваліфікованого надавача електронних довірчих послуг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71" w:rsidRPr="0039291D" w:rsidRDefault="00365B71" w:rsidP="00003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B71" w:rsidRPr="0039291D" w:rsidRDefault="00365B71" w:rsidP="00003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1D" w:rsidRPr="0039291D" w:rsidTr="00C10B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466265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Електронна адреса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D60" w:rsidRPr="0039291D" w:rsidTr="00C10B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Контактний номер </w:t>
            </w:r>
            <w:r w:rsidR="00903A54" w:rsidRPr="003929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39291D" w:rsidRDefault="00A33D60" w:rsidP="00A33D60">
            <w:pPr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</w:p>
        </w:tc>
      </w:tr>
    </w:tbl>
    <w:p w:rsidR="00902B1A" w:rsidRPr="0039291D" w:rsidRDefault="00902B1A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:rsidR="00555DA4" w:rsidRPr="0039291D" w:rsidRDefault="00555DA4" w:rsidP="00555DA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291D">
        <w:rPr>
          <w:rFonts w:ascii="Times New Roman" w:hAnsi="Times New Roman" w:cs="Times New Roman"/>
          <w:sz w:val="28"/>
          <w:szCs w:val="28"/>
        </w:rPr>
        <w:t>Поданням цієї Заявки підтверджуємо, що зазначена особа уповноважена на виконання функцій з адміністрування кабінету</w:t>
      </w:r>
      <w:r w:rsidRPr="003929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39291D">
        <w:rPr>
          <w:rFonts w:ascii="Times New Roman" w:hAnsi="Times New Roman" w:cs="Times New Roman"/>
          <w:sz w:val="28"/>
          <w:szCs w:val="28"/>
        </w:rPr>
        <w:t xml:space="preserve"> в АІС «ГРК-ВЕБ».</w:t>
      </w:r>
    </w:p>
    <w:p w:rsidR="00555DA4" w:rsidRPr="0039291D" w:rsidRDefault="00555DA4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:rsidR="000E2D32" w:rsidRPr="0039291D" w:rsidRDefault="000E2D32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tbl>
      <w:tblPr>
        <w:tblStyle w:val="a9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27"/>
      </w:tblGrid>
      <w:tr w:rsidR="00902B1A" w:rsidRPr="0039291D" w:rsidTr="00F7391D">
        <w:trPr>
          <w:trHeight w:val="33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B1A" w:rsidRPr="0039291D" w:rsidRDefault="00CB42D6" w:rsidP="000E5304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39291D">
              <w:rPr>
                <w:b/>
                <w:bCs/>
                <w:sz w:val="28"/>
                <w:szCs w:val="28"/>
              </w:rPr>
              <w:t>Керівник у</w:t>
            </w:r>
            <w:r w:rsidR="000E5304" w:rsidRPr="0039291D">
              <w:rPr>
                <w:b/>
                <w:bCs/>
                <w:sz w:val="28"/>
                <w:szCs w:val="28"/>
              </w:rPr>
              <w:t>часника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B1A" w:rsidRPr="0039291D" w:rsidRDefault="00902B1A" w:rsidP="00D0550D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9291D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:rsidR="00512226" w:rsidRPr="0039291D" w:rsidRDefault="00512226" w:rsidP="00512226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512226" w:rsidRPr="0039291D" w:rsidRDefault="00512226" w:rsidP="00512226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512226" w:rsidRPr="0039291D" w:rsidRDefault="00512226" w:rsidP="00512226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39291D">
        <w:rPr>
          <w:sz w:val="28"/>
          <w:szCs w:val="28"/>
        </w:rPr>
        <w:t>______________________________</w:t>
      </w:r>
    </w:p>
    <w:p w:rsidR="00C228D8" w:rsidRPr="0039291D" w:rsidRDefault="00C228D8" w:rsidP="00C228D8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2DF2" w:rsidRPr="0039291D" w:rsidRDefault="00822DF2">
      <w:pPr>
        <w:rPr>
          <w:rFonts w:ascii="Times New Roman" w:hAnsi="Times New Roman" w:cs="Times New Roman"/>
          <w:iCs/>
          <w:sz w:val="28"/>
          <w:szCs w:val="28"/>
        </w:rPr>
      </w:pPr>
      <w:r w:rsidRPr="0039291D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B77FBD" w:rsidRPr="0039291D" w:rsidRDefault="0091470A" w:rsidP="0039291D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9291D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Порядок заповнення</w:t>
      </w:r>
    </w:p>
    <w:p w:rsidR="0091470A" w:rsidRPr="0039291D" w:rsidRDefault="0091470A" w:rsidP="00B77F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Заявки надання доступу </w:t>
      </w:r>
      <w:r w:rsidR="00707BC7"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адміністратору учасника </w:t>
      </w:r>
      <w:r w:rsidRPr="0039291D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Pr="003929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АІС «ГРК-ВЕБ» </w:t>
      </w:r>
    </w:p>
    <w:p w:rsidR="0091470A" w:rsidRPr="0039291D" w:rsidRDefault="0091470A" w:rsidP="00BA4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70A" w:rsidRPr="0039291D" w:rsidRDefault="0091470A" w:rsidP="00BA411E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1D">
        <w:rPr>
          <w:rFonts w:ascii="Times New Roman" w:hAnsi="Times New Roman" w:cs="Times New Roman"/>
          <w:sz w:val="28"/>
          <w:szCs w:val="28"/>
        </w:rPr>
        <w:t xml:space="preserve">У полі «від» проставляється дата складання заявки 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>(поле обов’язкове до заповнення)</w:t>
      </w:r>
      <w:r w:rsidR="00DB160D" w:rsidRPr="0039291D">
        <w:rPr>
          <w:rFonts w:ascii="Times New Roman" w:hAnsi="Times New Roman" w:cs="Times New Roman"/>
          <w:sz w:val="28"/>
          <w:szCs w:val="28"/>
        </w:rPr>
        <w:t>.</w:t>
      </w:r>
    </w:p>
    <w:p w:rsidR="0091470A" w:rsidRPr="0039291D" w:rsidRDefault="0091470A" w:rsidP="00BA411E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D330C0" w:rsidRPr="0039291D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 </w:t>
      </w:r>
      <w:r w:rsidR="00990FF4" w:rsidRPr="0039291D">
        <w:rPr>
          <w:rFonts w:ascii="Times New Roman" w:eastAsia="Times New Roman" w:hAnsi="Times New Roman" w:cs="Times New Roman"/>
          <w:sz w:val="28"/>
          <w:szCs w:val="28"/>
        </w:rPr>
        <w:t xml:space="preserve">учасника 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0A" w:rsidRPr="0039291D" w:rsidRDefault="0091470A" w:rsidP="00BA411E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У рядку «Код за ЄДРПОУ» зазначається код учасника за Єдиним державним реєстром підприємств та організацій України 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C85" w:rsidRPr="0039291D" w:rsidRDefault="0091470A" w:rsidP="00AD5C85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У рядку «Прізвище, ім’я, по батькові (за наявності)» зазначається прізвище, ім’я, по батькові (за наявності) особи, на яку організаційно-розпорядчим документом учасника покладено відповідні обов’язки з адміністрування кабінету учасника (рядок обов’язковий до заповнення).</w:t>
      </w:r>
    </w:p>
    <w:p w:rsidR="00AD5C85" w:rsidRPr="0039291D" w:rsidRDefault="0091470A" w:rsidP="00AD5C85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У рядку 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Посада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повна 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назва посади відповідно до штатного розпису (із зазначенням назви структурного підрозділу) особи, на яку покладено обов’язки з адміністрування </w:t>
      </w:r>
      <w:r w:rsidR="00AD5C85" w:rsidRPr="0039291D">
        <w:rPr>
          <w:rFonts w:ascii="Times New Roman" w:hAnsi="Times New Roman" w:cs="Times New Roman"/>
          <w:sz w:val="28"/>
          <w:szCs w:val="28"/>
          <w:lang w:eastAsia="ru-RU"/>
        </w:rPr>
        <w:t xml:space="preserve">кабінету учасника 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D5C85" w:rsidRPr="0039291D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 xml:space="preserve"> обов’язков</w:t>
      </w:r>
      <w:r w:rsidR="003F55F2" w:rsidRPr="0039291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39291D">
        <w:rPr>
          <w:rFonts w:ascii="Times New Roman" w:hAnsi="Times New Roman" w:cs="Times New Roman"/>
          <w:sz w:val="28"/>
          <w:szCs w:val="28"/>
          <w:lang w:eastAsia="ru-RU"/>
        </w:rPr>
        <w:t xml:space="preserve"> до заповнення).</w:t>
      </w:r>
    </w:p>
    <w:p w:rsidR="0091470A" w:rsidRPr="0039291D" w:rsidRDefault="0091470A" w:rsidP="00AD5C85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У рядку «Серійний номер кваліфікованого сертифіката відкритого ключа» зазначається серійний номер кваліфікованого сертифіката відкритого ключа підписувача особи, на яку покладено обов’язки з адміністрування, що буде використо</w:t>
      </w:r>
      <w:r w:rsidR="00BA411E" w:rsidRPr="0039291D">
        <w:rPr>
          <w:rFonts w:ascii="Times New Roman" w:eastAsia="Times New Roman" w:hAnsi="Times New Roman" w:cs="Times New Roman"/>
          <w:sz w:val="28"/>
          <w:szCs w:val="28"/>
        </w:rPr>
        <w:t xml:space="preserve">вуватись 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в АІС «ГРК-ВЕБ» (</w:t>
      </w:r>
      <w:r w:rsidR="00AD5C85" w:rsidRPr="0039291D"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обов’язков</w:t>
      </w:r>
      <w:r w:rsidR="003F55F2" w:rsidRPr="0039291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до заповнення).</w:t>
      </w:r>
    </w:p>
    <w:p w:rsidR="0091470A" w:rsidRPr="0039291D" w:rsidRDefault="0091470A" w:rsidP="00BA41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Кваліфікований сертифікат в обов’язковому порядку має містити дані про код ЄДРПОУ учасника, представником якого є дана особа.</w:t>
      </w:r>
    </w:p>
    <w:p w:rsidR="00AD5C85" w:rsidRPr="0039291D" w:rsidRDefault="0091470A" w:rsidP="00AD5C8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Файл кваліфікованого сертифіката відкритого ключа </w:t>
      </w:r>
      <w:r w:rsidR="001B1B8C" w:rsidRPr="0039291D">
        <w:rPr>
          <w:rFonts w:ascii="Times New Roman" w:eastAsia="Times New Roman" w:hAnsi="Times New Roman" w:cs="Times New Roman"/>
          <w:sz w:val="28"/>
          <w:szCs w:val="28"/>
        </w:rPr>
        <w:t>(у форматі «*.crt»  або «*.</w:t>
      </w:r>
      <w:r w:rsidR="001B1B8C" w:rsidRPr="0039291D">
        <w:rPr>
          <w:rFonts w:ascii="Times New Roman" w:eastAsia="Times New Roman" w:hAnsi="Times New Roman" w:cs="Times New Roman"/>
          <w:sz w:val="28"/>
          <w:szCs w:val="28"/>
          <w:lang w:val="en-US"/>
        </w:rPr>
        <w:t>cer</w:t>
      </w:r>
      <w:r w:rsidR="001B1B8C" w:rsidRPr="0039291D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>, серійний номер якого зазначений у заявці, в обов’язковому порядку має бути наданий разом із заявкою.</w:t>
      </w:r>
    </w:p>
    <w:p w:rsidR="0091470A" w:rsidRPr="0039291D" w:rsidRDefault="0091470A" w:rsidP="00AD5C85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У рядку «Назва кваліфікованого надавача електронних довірчих послуг» зазначається назва кваліфікованого надавача електронних довірчих послуг, який здійснив формування та видачу кваліфікованого сертифіката відкритого ключа, серійний номер якого зазначений у заявці (</w:t>
      </w:r>
      <w:r w:rsidR="00AD5C85" w:rsidRPr="0039291D"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обов’язков</w:t>
      </w:r>
      <w:r w:rsidR="003F55F2" w:rsidRPr="0039291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до заповнення).</w:t>
      </w:r>
    </w:p>
    <w:p w:rsidR="0091470A" w:rsidRPr="0039291D" w:rsidRDefault="0091470A" w:rsidP="00BA411E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У рядку «Електронна адреса» зазначається електронна адреса</w:t>
      </w:r>
      <w:r w:rsidR="00B35BB0" w:rsidRPr="0039291D">
        <w:rPr>
          <w:rFonts w:ascii="Times New Roman" w:eastAsia="Times New Roman" w:hAnsi="Times New Roman" w:cs="Times New Roman"/>
          <w:sz w:val="28"/>
          <w:szCs w:val="28"/>
        </w:rPr>
        <w:t xml:space="preserve"> особи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для офіційного листування. Припускається адреса електронної поштової скриньки, яка перебуває у доменній зоні GOV.UA або .УКР.</w:t>
      </w:r>
    </w:p>
    <w:p w:rsidR="00BB5F59" w:rsidRPr="0039291D" w:rsidRDefault="0091470A" w:rsidP="00DB160D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1D">
        <w:rPr>
          <w:rFonts w:ascii="Times New Roman" w:eastAsia="Times New Roman" w:hAnsi="Times New Roman" w:cs="Times New Roman"/>
          <w:sz w:val="28"/>
          <w:szCs w:val="28"/>
        </w:rPr>
        <w:t>У рядку «Контактний номер телефону» зазначається номер телефону</w:t>
      </w:r>
      <w:r w:rsidR="00B35BB0" w:rsidRPr="0039291D">
        <w:rPr>
          <w:rFonts w:ascii="Times New Roman" w:eastAsia="Times New Roman" w:hAnsi="Times New Roman" w:cs="Times New Roman"/>
          <w:sz w:val="28"/>
          <w:szCs w:val="28"/>
        </w:rPr>
        <w:t xml:space="preserve"> особи</w:t>
      </w:r>
      <w:r w:rsidRPr="0039291D">
        <w:rPr>
          <w:rFonts w:ascii="Times New Roman" w:eastAsia="Times New Roman" w:hAnsi="Times New Roman" w:cs="Times New Roman"/>
          <w:sz w:val="28"/>
          <w:szCs w:val="28"/>
        </w:rPr>
        <w:t xml:space="preserve"> для офіційної комунікації. </w:t>
      </w:r>
      <w:r w:rsidR="00DB160D" w:rsidRPr="0039291D">
        <w:rPr>
          <w:rFonts w:ascii="Times New Roman" w:eastAsia="Times New Roman" w:hAnsi="Times New Roman" w:cs="Times New Roman"/>
          <w:sz w:val="28"/>
          <w:szCs w:val="28"/>
        </w:rPr>
        <w:t>Припускається номер фіксованого а</w:t>
      </w:r>
      <w:r w:rsidR="00E15BA0" w:rsidRPr="0039291D">
        <w:rPr>
          <w:rFonts w:ascii="Times New Roman" w:eastAsia="Times New Roman" w:hAnsi="Times New Roman" w:cs="Times New Roman"/>
          <w:sz w:val="28"/>
          <w:szCs w:val="28"/>
        </w:rPr>
        <w:t>бо мобільного зв’язку України відповідно</w:t>
      </w:r>
      <w:r w:rsidR="00DB160D" w:rsidRPr="0039291D">
        <w:rPr>
          <w:rFonts w:ascii="Times New Roman" w:eastAsia="Times New Roman" w:hAnsi="Times New Roman" w:cs="Times New Roman"/>
          <w:sz w:val="28"/>
          <w:szCs w:val="28"/>
        </w:rPr>
        <w:t xml:space="preserve"> до Національного плану нумерації України.</w:t>
      </w:r>
    </w:p>
    <w:p w:rsidR="000965D8" w:rsidRPr="0039291D" w:rsidRDefault="000965D8" w:rsidP="000965D8">
      <w:pPr>
        <w:pStyle w:val="ac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D8" w:rsidRPr="0039291D" w:rsidRDefault="000965D8" w:rsidP="000965D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9291D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0965D8" w:rsidRPr="0039291D" w:rsidRDefault="000965D8" w:rsidP="000965D8">
      <w:pPr>
        <w:pStyle w:val="ac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965D8" w:rsidRPr="0039291D" w:rsidSect="00BB5F59">
      <w:footerReference w:type="default" r:id="rId8"/>
      <w:footerReference w:type="first" r:id="rId9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0A" w:rsidRDefault="0004360A">
      <w:r>
        <w:separator/>
      </w:r>
    </w:p>
  </w:endnote>
  <w:endnote w:type="continuationSeparator" w:id="0">
    <w:p w:rsidR="0004360A" w:rsidRDefault="0004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0A" w:rsidRDefault="0004360A">
      <w:r>
        <w:separator/>
      </w:r>
    </w:p>
  </w:footnote>
  <w:footnote w:type="continuationSeparator" w:id="0">
    <w:p w:rsidR="0004360A" w:rsidRDefault="0004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11BAF"/>
    <w:rsid w:val="0001544E"/>
    <w:rsid w:val="0004360A"/>
    <w:rsid w:val="00051046"/>
    <w:rsid w:val="0005511C"/>
    <w:rsid w:val="000618B0"/>
    <w:rsid w:val="000965D8"/>
    <w:rsid w:val="00096B00"/>
    <w:rsid w:val="00097E13"/>
    <w:rsid w:val="000C02F2"/>
    <w:rsid w:val="000E2D32"/>
    <w:rsid w:val="000E5304"/>
    <w:rsid w:val="00106694"/>
    <w:rsid w:val="00134E17"/>
    <w:rsid w:val="00134EDD"/>
    <w:rsid w:val="00145133"/>
    <w:rsid w:val="00155BDD"/>
    <w:rsid w:val="001641B7"/>
    <w:rsid w:val="00190412"/>
    <w:rsid w:val="001B1453"/>
    <w:rsid w:val="001B1B8C"/>
    <w:rsid w:val="001C1370"/>
    <w:rsid w:val="0020178E"/>
    <w:rsid w:val="00204510"/>
    <w:rsid w:val="002949D0"/>
    <w:rsid w:val="002E7938"/>
    <w:rsid w:val="00342565"/>
    <w:rsid w:val="00350F10"/>
    <w:rsid w:val="003608F2"/>
    <w:rsid w:val="00365B71"/>
    <w:rsid w:val="00373DCA"/>
    <w:rsid w:val="0037691B"/>
    <w:rsid w:val="0039291D"/>
    <w:rsid w:val="003A127D"/>
    <w:rsid w:val="003B2679"/>
    <w:rsid w:val="003E1B50"/>
    <w:rsid w:val="003F55F2"/>
    <w:rsid w:val="00402800"/>
    <w:rsid w:val="0040588C"/>
    <w:rsid w:val="00411A71"/>
    <w:rsid w:val="00436929"/>
    <w:rsid w:val="0045399F"/>
    <w:rsid w:val="00466265"/>
    <w:rsid w:val="00474AAC"/>
    <w:rsid w:val="00487EB4"/>
    <w:rsid w:val="00496763"/>
    <w:rsid w:val="004A4CAD"/>
    <w:rsid w:val="004B7194"/>
    <w:rsid w:val="004E40DC"/>
    <w:rsid w:val="004E5F1E"/>
    <w:rsid w:val="00512226"/>
    <w:rsid w:val="00516272"/>
    <w:rsid w:val="00525F9E"/>
    <w:rsid w:val="00555DA4"/>
    <w:rsid w:val="00567345"/>
    <w:rsid w:val="0057484A"/>
    <w:rsid w:val="00580440"/>
    <w:rsid w:val="0058570E"/>
    <w:rsid w:val="00587470"/>
    <w:rsid w:val="005A3EFD"/>
    <w:rsid w:val="005C3EEE"/>
    <w:rsid w:val="005E3755"/>
    <w:rsid w:val="00601EAC"/>
    <w:rsid w:val="00633B96"/>
    <w:rsid w:val="00636B05"/>
    <w:rsid w:val="006605F0"/>
    <w:rsid w:val="006623CD"/>
    <w:rsid w:val="00673026"/>
    <w:rsid w:val="006770F1"/>
    <w:rsid w:val="006803FF"/>
    <w:rsid w:val="006C245D"/>
    <w:rsid w:val="006E4427"/>
    <w:rsid w:val="00707BC7"/>
    <w:rsid w:val="0073567A"/>
    <w:rsid w:val="0074016F"/>
    <w:rsid w:val="007437EA"/>
    <w:rsid w:val="007532C4"/>
    <w:rsid w:val="007664F4"/>
    <w:rsid w:val="007777BC"/>
    <w:rsid w:val="00782E59"/>
    <w:rsid w:val="007B5E01"/>
    <w:rsid w:val="007C5E8B"/>
    <w:rsid w:val="007F674E"/>
    <w:rsid w:val="00801127"/>
    <w:rsid w:val="00811E41"/>
    <w:rsid w:val="0081215A"/>
    <w:rsid w:val="00822DF2"/>
    <w:rsid w:val="00824608"/>
    <w:rsid w:val="00833D84"/>
    <w:rsid w:val="00854430"/>
    <w:rsid w:val="008966C8"/>
    <w:rsid w:val="008D1FA0"/>
    <w:rsid w:val="008F5D53"/>
    <w:rsid w:val="00902B1A"/>
    <w:rsid w:val="00903A54"/>
    <w:rsid w:val="0091470A"/>
    <w:rsid w:val="00981CB9"/>
    <w:rsid w:val="009858D6"/>
    <w:rsid w:val="00990FF4"/>
    <w:rsid w:val="0099418E"/>
    <w:rsid w:val="009943E2"/>
    <w:rsid w:val="009C3EBA"/>
    <w:rsid w:val="00A33D60"/>
    <w:rsid w:val="00A670AB"/>
    <w:rsid w:val="00A84788"/>
    <w:rsid w:val="00AB76F1"/>
    <w:rsid w:val="00AB7A3F"/>
    <w:rsid w:val="00AD5C85"/>
    <w:rsid w:val="00AF2202"/>
    <w:rsid w:val="00AF65A9"/>
    <w:rsid w:val="00B00F22"/>
    <w:rsid w:val="00B15B91"/>
    <w:rsid w:val="00B22AD3"/>
    <w:rsid w:val="00B35BB0"/>
    <w:rsid w:val="00B4058D"/>
    <w:rsid w:val="00B444EF"/>
    <w:rsid w:val="00B703D3"/>
    <w:rsid w:val="00B73A9F"/>
    <w:rsid w:val="00B769C7"/>
    <w:rsid w:val="00B77FBD"/>
    <w:rsid w:val="00BA411E"/>
    <w:rsid w:val="00BB5EE0"/>
    <w:rsid w:val="00BB5F59"/>
    <w:rsid w:val="00C10BA0"/>
    <w:rsid w:val="00C116C6"/>
    <w:rsid w:val="00C228D8"/>
    <w:rsid w:val="00C92958"/>
    <w:rsid w:val="00C9400E"/>
    <w:rsid w:val="00CB42D6"/>
    <w:rsid w:val="00CC33F7"/>
    <w:rsid w:val="00CD552C"/>
    <w:rsid w:val="00CD72E3"/>
    <w:rsid w:val="00D16693"/>
    <w:rsid w:val="00D31BFD"/>
    <w:rsid w:val="00D32111"/>
    <w:rsid w:val="00D330C0"/>
    <w:rsid w:val="00D86983"/>
    <w:rsid w:val="00DB160D"/>
    <w:rsid w:val="00DB2DAC"/>
    <w:rsid w:val="00DB7B3A"/>
    <w:rsid w:val="00DE154A"/>
    <w:rsid w:val="00E0299A"/>
    <w:rsid w:val="00E12FF2"/>
    <w:rsid w:val="00E15BA0"/>
    <w:rsid w:val="00E9044A"/>
    <w:rsid w:val="00E91177"/>
    <w:rsid w:val="00EA4D81"/>
    <w:rsid w:val="00EB4C60"/>
    <w:rsid w:val="00EC30A5"/>
    <w:rsid w:val="00EE5498"/>
    <w:rsid w:val="00EF0AEC"/>
    <w:rsid w:val="00F32B27"/>
    <w:rsid w:val="00F65A3B"/>
    <w:rsid w:val="00F7391D"/>
    <w:rsid w:val="00F858D2"/>
    <w:rsid w:val="00F965D4"/>
    <w:rsid w:val="00F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837E7"/>
  <w15:docId w15:val="{7E4F2861-3DFA-4BD4-A658-FB3F94A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5BB6-9E22-4C03-B483-043D8AD8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39</cp:revision>
  <dcterms:created xsi:type="dcterms:W3CDTF">2024-02-26T16:32:00Z</dcterms:created>
  <dcterms:modified xsi:type="dcterms:W3CDTF">2024-03-22T10:25:00Z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